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CC1D81" w:rsidRDefault="00757574" w:rsidP="001B430D">
      <w:pPr>
        <w:rPr>
          <w:rFonts w:ascii="Gentium" w:hAnsi="Gentium"/>
          <w:sz w:val="28"/>
          <w:szCs w:val="28"/>
        </w:rPr>
      </w:pPr>
      <w:r w:rsidRPr="00CC1D81">
        <w:rPr>
          <w:rFonts w:ascii="Gentium" w:hAnsi="Gentium"/>
          <w:sz w:val="28"/>
          <w:szCs w:val="28"/>
        </w:rPr>
        <w:t xml:space="preserve">Congregation </w:t>
      </w:r>
      <w:r w:rsidR="00CE18D7" w:rsidRPr="00CC1D81">
        <w:rPr>
          <w:rFonts w:ascii="Gentium" w:hAnsi="Gentium"/>
          <w:sz w:val="28"/>
          <w:szCs w:val="28"/>
        </w:rPr>
        <w:t>of</w:t>
      </w:r>
      <w:r w:rsidR="00131522" w:rsidRPr="00CC1D81">
        <w:rPr>
          <w:rFonts w:ascii="Gentium" w:hAnsi="Gentium"/>
          <w:sz w:val="28"/>
          <w:szCs w:val="28"/>
        </w:rPr>
        <w:t xml:space="preserve"> </w:t>
      </w:r>
      <w:r w:rsidR="00B20D30" w:rsidRPr="00CC1D81">
        <w:rPr>
          <w:rFonts w:ascii="Gentium" w:hAnsi="Gentium"/>
          <w:sz w:val="28"/>
          <w:szCs w:val="28"/>
        </w:rPr>
        <w:t>the Lord Jesus Christ,</w:t>
      </w:r>
    </w:p>
    <w:p w:rsidR="00B917B0" w:rsidRPr="00CC1D81" w:rsidRDefault="001C47C9" w:rsidP="00B917B0">
      <w:pPr>
        <w:rPr>
          <w:rFonts w:ascii="Gentium" w:hAnsi="Gentium"/>
          <w:sz w:val="28"/>
          <w:szCs w:val="28"/>
        </w:rPr>
      </w:pPr>
      <w:r>
        <w:rPr>
          <w:rFonts w:ascii="Gentium" w:hAnsi="Gentium"/>
          <w:sz w:val="28"/>
          <w:szCs w:val="28"/>
        </w:rPr>
        <w:t xml:space="preserve">A few years ago now, when ISIS was a strong force in the Middle East, </w:t>
      </w:r>
      <w:r w:rsidR="00FA1C36">
        <w:rPr>
          <w:rFonts w:ascii="Gentium" w:hAnsi="Gentium"/>
          <w:sz w:val="28"/>
          <w:szCs w:val="28"/>
        </w:rPr>
        <w:t xml:space="preserve">one of their targets was the </w:t>
      </w:r>
      <w:r w:rsidR="00735C94" w:rsidRPr="00CC1D81">
        <w:rPr>
          <w:rFonts w:ascii="Gentium" w:hAnsi="Gentium"/>
          <w:b/>
          <w:caps/>
          <w:sz w:val="28"/>
          <w:szCs w:val="28"/>
        </w:rPr>
        <w:t>Assyrian Christians</w:t>
      </w:r>
      <w:r>
        <w:rPr>
          <w:rFonts w:ascii="Gentium" w:hAnsi="Gentium"/>
          <w:sz w:val="28"/>
          <w:szCs w:val="28"/>
        </w:rPr>
        <w:t xml:space="preserve"> who lived i</w:t>
      </w:r>
      <w:r w:rsidR="00E1411C" w:rsidRPr="00CC1D81">
        <w:rPr>
          <w:rFonts w:ascii="Gentium" w:hAnsi="Gentium"/>
          <w:sz w:val="28"/>
          <w:szCs w:val="28"/>
        </w:rPr>
        <w:t xml:space="preserve">n </w:t>
      </w:r>
      <w:r>
        <w:rPr>
          <w:rFonts w:ascii="Gentium" w:hAnsi="Gentium"/>
          <w:sz w:val="28"/>
          <w:szCs w:val="28"/>
        </w:rPr>
        <w:t>that region</w:t>
      </w:r>
      <w:r w:rsidR="00E1411C" w:rsidRPr="00CC1D81">
        <w:rPr>
          <w:rFonts w:ascii="Gentium" w:hAnsi="Gentium"/>
          <w:sz w:val="28"/>
          <w:szCs w:val="28"/>
        </w:rPr>
        <w:t xml:space="preserve">.  </w:t>
      </w:r>
      <w:r>
        <w:rPr>
          <w:rFonts w:ascii="Gentium" w:hAnsi="Gentium"/>
          <w:sz w:val="28"/>
          <w:szCs w:val="28"/>
        </w:rPr>
        <w:t>Many were killed and many had to flee their homes to escape death.  At the time, I read a report from o</w:t>
      </w:r>
      <w:r w:rsidR="00B917B0" w:rsidRPr="00CC1D81">
        <w:rPr>
          <w:rFonts w:ascii="Gentium" w:hAnsi="Gentium"/>
          <w:sz w:val="28"/>
          <w:szCs w:val="28"/>
        </w:rPr>
        <w:t xml:space="preserve">ne church leader </w:t>
      </w:r>
      <w:r>
        <w:rPr>
          <w:rFonts w:ascii="Gentium" w:hAnsi="Gentium"/>
          <w:sz w:val="28"/>
          <w:szCs w:val="28"/>
        </w:rPr>
        <w:t xml:space="preserve">who </w:t>
      </w:r>
      <w:r w:rsidR="00B917B0" w:rsidRPr="00CC1D81">
        <w:rPr>
          <w:rFonts w:ascii="Gentium" w:hAnsi="Gentium"/>
          <w:sz w:val="28"/>
          <w:szCs w:val="28"/>
        </w:rPr>
        <w:t>said, It is “genocide – ethnic cleansing … They are killing our people in the name of Allah and telling people that anyone who kills a Chris</w:t>
      </w:r>
      <w:r>
        <w:rPr>
          <w:rFonts w:ascii="Gentium" w:hAnsi="Gentium"/>
          <w:sz w:val="28"/>
          <w:szCs w:val="28"/>
        </w:rPr>
        <w:t>tian will go straight to heaven …</w:t>
      </w:r>
      <w:r w:rsidR="00753E5A" w:rsidRPr="00CC1D81">
        <w:rPr>
          <w:rFonts w:ascii="Gentium" w:hAnsi="Gentium"/>
          <w:sz w:val="28"/>
          <w:szCs w:val="28"/>
        </w:rPr>
        <w:t xml:space="preserve">[Our people] </w:t>
      </w:r>
      <w:r w:rsidR="00B917B0" w:rsidRPr="00CC1D81">
        <w:rPr>
          <w:rFonts w:ascii="Gentium" w:hAnsi="Gentium"/>
          <w:sz w:val="28"/>
          <w:szCs w:val="28"/>
        </w:rPr>
        <w:t>fled their villages and houses [with] nothing but … the clothes on their backs</w:t>
      </w:r>
      <w:r w:rsidR="00FE58EB" w:rsidRPr="00CC1D81">
        <w:rPr>
          <w:rFonts w:ascii="Gentium" w:hAnsi="Gentium"/>
          <w:sz w:val="28"/>
          <w:szCs w:val="28"/>
        </w:rPr>
        <w:t xml:space="preserve"> … [It is] an exodus … </w:t>
      </w:r>
      <w:r w:rsidR="00B917B0" w:rsidRPr="00CC1D81">
        <w:rPr>
          <w:rFonts w:ascii="Gentium" w:hAnsi="Gentium"/>
          <w:sz w:val="28"/>
          <w:szCs w:val="28"/>
        </w:rPr>
        <w:t>Christians are walking on foot in Iraq's searing summer heat towards the Kurdish cities</w:t>
      </w:r>
      <w:r w:rsidR="00904401" w:rsidRPr="00CC1D81">
        <w:rPr>
          <w:rFonts w:ascii="Gentium" w:hAnsi="Gentium"/>
          <w:sz w:val="28"/>
          <w:szCs w:val="28"/>
        </w:rPr>
        <w:t xml:space="preserve"> …</w:t>
      </w:r>
      <w:r w:rsidR="00B917B0" w:rsidRPr="00CC1D81">
        <w:rPr>
          <w:rFonts w:ascii="Gentium" w:hAnsi="Gentium"/>
          <w:sz w:val="28"/>
          <w:szCs w:val="28"/>
        </w:rPr>
        <w:t xml:space="preserve"> the sick, the elderly, infants and pregnant women among them. </w:t>
      </w:r>
      <w:r w:rsidR="00FE58EB" w:rsidRPr="00CC1D81">
        <w:rPr>
          <w:rFonts w:ascii="Gentium" w:hAnsi="Gentium"/>
          <w:sz w:val="28"/>
          <w:szCs w:val="28"/>
        </w:rPr>
        <w:t xml:space="preserve"> </w:t>
      </w:r>
      <w:r w:rsidR="00B917B0" w:rsidRPr="00CC1D81">
        <w:rPr>
          <w:rFonts w:ascii="Gentium" w:hAnsi="Gentium"/>
          <w:sz w:val="28"/>
          <w:szCs w:val="28"/>
        </w:rPr>
        <w:t xml:space="preserve">They are facing a </w:t>
      </w:r>
      <w:r w:rsidR="00B917B0" w:rsidRPr="00CC1D81">
        <w:rPr>
          <w:rFonts w:ascii="Gentium" w:hAnsi="Gentium"/>
          <w:b/>
          <w:caps/>
          <w:sz w:val="28"/>
          <w:szCs w:val="28"/>
        </w:rPr>
        <w:t>human catastrophe</w:t>
      </w:r>
      <w:r w:rsidR="00B917B0" w:rsidRPr="00CC1D81">
        <w:rPr>
          <w:rFonts w:ascii="Gentium" w:hAnsi="Gentium"/>
          <w:sz w:val="28"/>
          <w:szCs w:val="28"/>
        </w:rPr>
        <w:t>.</w:t>
      </w:r>
      <w:r w:rsidR="00FE58EB" w:rsidRPr="00CC1D81">
        <w:rPr>
          <w:rFonts w:ascii="Gentium" w:hAnsi="Gentium"/>
          <w:sz w:val="28"/>
          <w:szCs w:val="28"/>
        </w:rPr>
        <w:t>”</w:t>
      </w:r>
    </w:p>
    <w:p w:rsidR="00685B3E" w:rsidRPr="00CC1D81" w:rsidRDefault="00685B3E" w:rsidP="00B917B0">
      <w:pPr>
        <w:rPr>
          <w:rFonts w:ascii="Gentium" w:hAnsi="Gentium"/>
          <w:sz w:val="28"/>
          <w:szCs w:val="28"/>
        </w:rPr>
      </w:pPr>
    </w:p>
    <w:p w:rsidR="006C02D4" w:rsidRPr="00CC1D81" w:rsidRDefault="00685B3E" w:rsidP="00B917B0">
      <w:pPr>
        <w:rPr>
          <w:rFonts w:ascii="Gentium" w:hAnsi="Gentium"/>
          <w:sz w:val="28"/>
          <w:szCs w:val="28"/>
        </w:rPr>
      </w:pPr>
      <w:r w:rsidRPr="00CC1D81">
        <w:rPr>
          <w:rFonts w:ascii="Gentium" w:hAnsi="Gentium"/>
          <w:sz w:val="28"/>
          <w:szCs w:val="28"/>
        </w:rPr>
        <w:t xml:space="preserve">Well, </w:t>
      </w:r>
      <w:r w:rsidR="003E61E3" w:rsidRPr="00CC1D81">
        <w:rPr>
          <w:rFonts w:ascii="Gentium" w:hAnsi="Gentium"/>
          <w:sz w:val="28"/>
          <w:szCs w:val="28"/>
        </w:rPr>
        <w:t xml:space="preserve">the </w:t>
      </w:r>
      <w:r w:rsidR="00F97DD5">
        <w:rPr>
          <w:rFonts w:ascii="Gentium" w:hAnsi="Gentium"/>
          <w:sz w:val="28"/>
          <w:szCs w:val="28"/>
        </w:rPr>
        <w:t xml:space="preserve">fact is that the </w:t>
      </w:r>
      <w:r w:rsidR="003E61E3" w:rsidRPr="00CC1D81">
        <w:rPr>
          <w:rFonts w:ascii="Gentium" w:hAnsi="Gentium"/>
          <w:sz w:val="28"/>
          <w:szCs w:val="28"/>
        </w:rPr>
        <w:t xml:space="preserve">human catastrophe that </w:t>
      </w:r>
      <w:r w:rsidRPr="00CC1D81">
        <w:rPr>
          <w:rFonts w:ascii="Gentium" w:hAnsi="Gentium"/>
          <w:sz w:val="28"/>
          <w:szCs w:val="28"/>
        </w:rPr>
        <w:t>happen</w:t>
      </w:r>
      <w:r w:rsidR="001C47C9">
        <w:rPr>
          <w:rFonts w:ascii="Gentium" w:hAnsi="Gentium"/>
          <w:sz w:val="28"/>
          <w:szCs w:val="28"/>
        </w:rPr>
        <w:t xml:space="preserve">ed </w:t>
      </w:r>
      <w:r w:rsidRPr="00CC1D81">
        <w:rPr>
          <w:rFonts w:ascii="Gentium" w:hAnsi="Gentium"/>
          <w:sz w:val="28"/>
          <w:szCs w:val="28"/>
        </w:rPr>
        <w:t xml:space="preserve">in the Middle-East </w:t>
      </w:r>
      <w:r w:rsidR="00F97DD5">
        <w:rPr>
          <w:rFonts w:ascii="Gentium" w:hAnsi="Gentium"/>
          <w:sz w:val="28"/>
          <w:szCs w:val="28"/>
        </w:rPr>
        <w:t>then was</w:t>
      </w:r>
      <w:r w:rsidRPr="00CC1D81">
        <w:rPr>
          <w:rFonts w:ascii="Gentium" w:hAnsi="Gentium"/>
          <w:sz w:val="28"/>
          <w:szCs w:val="28"/>
        </w:rPr>
        <w:t xml:space="preserve"> </w:t>
      </w:r>
      <w:r w:rsidR="00C40908" w:rsidRPr="00CC1D81">
        <w:rPr>
          <w:rFonts w:ascii="Gentium" w:hAnsi="Gentium"/>
          <w:sz w:val="28"/>
          <w:szCs w:val="28"/>
        </w:rPr>
        <w:t xml:space="preserve">half a </w:t>
      </w:r>
      <w:r w:rsidRPr="00CC1D81">
        <w:rPr>
          <w:rFonts w:ascii="Gentium" w:hAnsi="Gentium"/>
          <w:sz w:val="28"/>
          <w:szCs w:val="28"/>
        </w:rPr>
        <w:t xml:space="preserve">world away from you and me.  </w:t>
      </w:r>
      <w:r w:rsidR="00C40908" w:rsidRPr="00CC1D81">
        <w:rPr>
          <w:rFonts w:ascii="Gentium" w:hAnsi="Gentium"/>
          <w:sz w:val="28"/>
          <w:szCs w:val="28"/>
        </w:rPr>
        <w:t>The closest we c</w:t>
      </w:r>
      <w:r w:rsidR="001C47C9">
        <w:rPr>
          <w:rFonts w:ascii="Gentium" w:hAnsi="Gentium"/>
          <w:sz w:val="28"/>
          <w:szCs w:val="28"/>
        </w:rPr>
        <w:t>a</w:t>
      </w:r>
      <w:r w:rsidR="00C40908" w:rsidRPr="00CC1D81">
        <w:rPr>
          <w:rFonts w:ascii="Gentium" w:hAnsi="Gentium"/>
          <w:sz w:val="28"/>
          <w:szCs w:val="28"/>
        </w:rPr>
        <w:t xml:space="preserve">me to it </w:t>
      </w:r>
      <w:r w:rsidR="001C47C9">
        <w:rPr>
          <w:rFonts w:ascii="Gentium" w:hAnsi="Gentium"/>
          <w:sz w:val="28"/>
          <w:szCs w:val="28"/>
        </w:rPr>
        <w:t>wa</w:t>
      </w:r>
      <w:r w:rsidR="00C40908" w:rsidRPr="00CC1D81">
        <w:rPr>
          <w:rFonts w:ascii="Gentium" w:hAnsi="Gentium"/>
          <w:sz w:val="28"/>
          <w:szCs w:val="28"/>
        </w:rPr>
        <w:t xml:space="preserve">s </w:t>
      </w:r>
      <w:r w:rsidR="00427C4F" w:rsidRPr="00CC1D81">
        <w:rPr>
          <w:rFonts w:ascii="Gentium" w:hAnsi="Gentium"/>
          <w:sz w:val="28"/>
          <w:szCs w:val="28"/>
        </w:rPr>
        <w:t>new</w:t>
      </w:r>
      <w:r w:rsidR="004A53AF" w:rsidRPr="00CC1D81">
        <w:rPr>
          <w:rFonts w:ascii="Gentium" w:hAnsi="Gentium"/>
          <w:sz w:val="28"/>
          <w:szCs w:val="28"/>
        </w:rPr>
        <w:t>s</w:t>
      </w:r>
      <w:r w:rsidR="00427C4F" w:rsidRPr="00CC1D81">
        <w:rPr>
          <w:rFonts w:ascii="Gentium" w:hAnsi="Gentium"/>
          <w:sz w:val="28"/>
          <w:szCs w:val="28"/>
        </w:rPr>
        <w:t xml:space="preserve"> stories</w:t>
      </w:r>
      <w:r w:rsidR="00C40908" w:rsidRPr="00CC1D81">
        <w:rPr>
          <w:rFonts w:ascii="Gentium" w:hAnsi="Gentium"/>
          <w:sz w:val="28"/>
          <w:szCs w:val="28"/>
        </w:rPr>
        <w:t xml:space="preserve"> on our TV scre</w:t>
      </w:r>
      <w:r w:rsidR="00083F5D" w:rsidRPr="00CC1D81">
        <w:rPr>
          <w:rFonts w:ascii="Gentium" w:hAnsi="Gentium"/>
          <w:sz w:val="28"/>
          <w:szCs w:val="28"/>
        </w:rPr>
        <w:t xml:space="preserve">ens </w:t>
      </w:r>
      <w:r w:rsidR="001C47C9">
        <w:rPr>
          <w:rFonts w:ascii="Gentium" w:hAnsi="Gentium"/>
          <w:sz w:val="28"/>
          <w:szCs w:val="28"/>
        </w:rPr>
        <w:t xml:space="preserve">in between programmes like The Chase and The </w:t>
      </w:r>
      <w:proofErr w:type="spellStart"/>
      <w:r w:rsidR="001C47C9">
        <w:rPr>
          <w:rFonts w:ascii="Gentium" w:hAnsi="Gentium"/>
          <w:sz w:val="28"/>
          <w:szCs w:val="28"/>
        </w:rPr>
        <w:t>Batchelor</w:t>
      </w:r>
      <w:proofErr w:type="spellEnd"/>
      <w:r w:rsidR="001C47C9">
        <w:rPr>
          <w:rFonts w:ascii="Gentium" w:hAnsi="Gentium"/>
          <w:sz w:val="28"/>
          <w:szCs w:val="28"/>
        </w:rPr>
        <w:t xml:space="preserve">.  </w:t>
      </w:r>
      <w:r w:rsidR="00F97DD5">
        <w:rPr>
          <w:rFonts w:ascii="Gentium" w:hAnsi="Gentium"/>
          <w:sz w:val="28"/>
          <w:szCs w:val="28"/>
        </w:rPr>
        <w:t xml:space="preserve">And if it was hard for us </w:t>
      </w:r>
      <w:r w:rsidR="00384C2D" w:rsidRPr="00CC1D81">
        <w:rPr>
          <w:rFonts w:ascii="Gentium" w:hAnsi="Gentium"/>
          <w:sz w:val="28"/>
          <w:szCs w:val="28"/>
        </w:rPr>
        <w:t xml:space="preserve">to </w:t>
      </w:r>
      <w:r w:rsidR="003E61E3" w:rsidRPr="00CC1D81">
        <w:rPr>
          <w:rFonts w:ascii="Gentium" w:hAnsi="Gentium"/>
          <w:sz w:val="28"/>
          <w:szCs w:val="28"/>
        </w:rPr>
        <w:t xml:space="preserve">really understand the scale of the human catastrophe </w:t>
      </w:r>
      <w:r w:rsidR="00F97DD5">
        <w:rPr>
          <w:rFonts w:ascii="Gentium" w:hAnsi="Gentium"/>
          <w:sz w:val="28"/>
          <w:szCs w:val="28"/>
        </w:rPr>
        <w:t xml:space="preserve">that took place in 2012, </w:t>
      </w:r>
      <w:r w:rsidR="00384C2D" w:rsidRPr="00CC1D81">
        <w:rPr>
          <w:rFonts w:ascii="Gentium" w:hAnsi="Gentium"/>
          <w:sz w:val="28"/>
          <w:szCs w:val="28"/>
        </w:rPr>
        <w:t xml:space="preserve">it is near on impossible for us to imagine the </w:t>
      </w:r>
      <w:r w:rsidR="00E6491B" w:rsidRPr="00CC1D81">
        <w:rPr>
          <w:rFonts w:ascii="Gentium" w:hAnsi="Gentium"/>
          <w:sz w:val="28"/>
          <w:szCs w:val="28"/>
        </w:rPr>
        <w:t xml:space="preserve">human catastrophe that was </w:t>
      </w:r>
      <w:r w:rsidR="00384C2D" w:rsidRPr="00CC1D81">
        <w:rPr>
          <w:rFonts w:ascii="Gentium" w:hAnsi="Gentium"/>
          <w:sz w:val="28"/>
          <w:szCs w:val="28"/>
        </w:rPr>
        <w:t>the destruction of Jerusalem and the Babylonian captivity</w:t>
      </w:r>
      <w:r w:rsidR="00E6491B" w:rsidRPr="00CC1D81">
        <w:rPr>
          <w:rFonts w:ascii="Gentium" w:hAnsi="Gentium"/>
          <w:sz w:val="28"/>
          <w:szCs w:val="28"/>
        </w:rPr>
        <w:t xml:space="preserve"> 2600 years ago!</w:t>
      </w:r>
      <w:r w:rsidR="00384C2D" w:rsidRPr="00CC1D81">
        <w:rPr>
          <w:rFonts w:ascii="Gentium" w:hAnsi="Gentium"/>
          <w:sz w:val="28"/>
          <w:szCs w:val="28"/>
        </w:rPr>
        <w:t xml:space="preserve">  </w:t>
      </w:r>
    </w:p>
    <w:p w:rsidR="00F97DD5" w:rsidRDefault="00F97DD5" w:rsidP="00B917B0">
      <w:pPr>
        <w:rPr>
          <w:rFonts w:ascii="Gentium" w:hAnsi="Gentium"/>
          <w:sz w:val="28"/>
          <w:szCs w:val="28"/>
        </w:rPr>
      </w:pPr>
    </w:p>
    <w:p w:rsidR="00384C2D" w:rsidRPr="00CC1D81" w:rsidRDefault="00384C2D" w:rsidP="00B917B0">
      <w:pPr>
        <w:rPr>
          <w:rFonts w:ascii="Gentium" w:hAnsi="Gentium"/>
          <w:sz w:val="28"/>
          <w:szCs w:val="28"/>
        </w:rPr>
      </w:pPr>
      <w:r w:rsidRPr="00CC1D81">
        <w:rPr>
          <w:rFonts w:ascii="Gentium" w:hAnsi="Gentium"/>
          <w:sz w:val="28"/>
          <w:szCs w:val="28"/>
        </w:rPr>
        <w:t xml:space="preserve">But if you have been here for this short series of sermons on the </w:t>
      </w:r>
      <w:r w:rsidR="00753E5A" w:rsidRPr="00CC1D81">
        <w:rPr>
          <w:rFonts w:ascii="Gentium" w:hAnsi="Gentium"/>
          <w:sz w:val="28"/>
          <w:szCs w:val="28"/>
        </w:rPr>
        <w:t xml:space="preserve">Book of Lamentations, I </w:t>
      </w:r>
      <w:r w:rsidR="00F97DD5">
        <w:rPr>
          <w:rFonts w:ascii="Gentium" w:hAnsi="Gentium"/>
          <w:sz w:val="28"/>
          <w:szCs w:val="28"/>
        </w:rPr>
        <w:t>am sure</w:t>
      </w:r>
      <w:r w:rsidR="00753E5A" w:rsidRPr="00CC1D81">
        <w:rPr>
          <w:rFonts w:ascii="Gentium" w:hAnsi="Gentium"/>
          <w:sz w:val="28"/>
          <w:szCs w:val="28"/>
        </w:rPr>
        <w:t xml:space="preserve"> </w:t>
      </w:r>
      <w:r w:rsidR="00E02C92" w:rsidRPr="00CC1D81">
        <w:rPr>
          <w:rFonts w:ascii="Gentium" w:hAnsi="Gentium"/>
          <w:sz w:val="28"/>
          <w:szCs w:val="28"/>
        </w:rPr>
        <w:t xml:space="preserve">you </w:t>
      </w:r>
      <w:r w:rsidR="00E6491B" w:rsidRPr="00CC1D81">
        <w:rPr>
          <w:rFonts w:ascii="Gentium" w:hAnsi="Gentium"/>
          <w:sz w:val="28"/>
          <w:szCs w:val="28"/>
        </w:rPr>
        <w:t xml:space="preserve">will agree that the author of the </w:t>
      </w:r>
      <w:r w:rsidR="00C73EDD" w:rsidRPr="00CC1D81">
        <w:rPr>
          <w:rFonts w:ascii="Gentium" w:hAnsi="Gentium"/>
          <w:sz w:val="28"/>
          <w:szCs w:val="28"/>
        </w:rPr>
        <w:t xml:space="preserve">book has </w:t>
      </w:r>
      <w:r w:rsidR="006C02D4" w:rsidRPr="00CC1D81">
        <w:rPr>
          <w:rFonts w:ascii="Gentium" w:hAnsi="Gentium"/>
          <w:sz w:val="28"/>
          <w:szCs w:val="28"/>
        </w:rPr>
        <w:t xml:space="preserve">done his level best to help </w:t>
      </w:r>
      <w:r w:rsidR="00C73EDD" w:rsidRPr="00CC1D81">
        <w:rPr>
          <w:rFonts w:ascii="Gentium" w:hAnsi="Gentium"/>
          <w:sz w:val="28"/>
          <w:szCs w:val="28"/>
        </w:rPr>
        <w:t xml:space="preserve">us see </w:t>
      </w:r>
      <w:r w:rsidR="00E02C92" w:rsidRPr="00CC1D81">
        <w:rPr>
          <w:rFonts w:ascii="Gentium" w:hAnsi="Gentium"/>
          <w:sz w:val="28"/>
          <w:szCs w:val="28"/>
        </w:rPr>
        <w:t xml:space="preserve">just how horrific this time in the history of the Jewish people was.  </w:t>
      </w:r>
      <w:r w:rsidR="007C1C44" w:rsidRPr="00CC1D81">
        <w:rPr>
          <w:rFonts w:ascii="Gentium" w:hAnsi="Gentium"/>
          <w:sz w:val="28"/>
          <w:szCs w:val="28"/>
        </w:rPr>
        <w:t xml:space="preserve">But just in case we are not quite there yet, with the last of the five poems that make up this book, </w:t>
      </w:r>
      <w:r w:rsidR="00E02C92" w:rsidRPr="00CC1D81">
        <w:rPr>
          <w:rFonts w:ascii="Gentium" w:hAnsi="Gentium"/>
          <w:sz w:val="28"/>
          <w:szCs w:val="28"/>
        </w:rPr>
        <w:t xml:space="preserve">the author </w:t>
      </w:r>
      <w:r w:rsidR="00F2749C" w:rsidRPr="00CC1D81">
        <w:rPr>
          <w:rFonts w:ascii="Gentium" w:hAnsi="Gentium"/>
          <w:sz w:val="28"/>
          <w:szCs w:val="28"/>
        </w:rPr>
        <w:t xml:space="preserve">makes one last attempt </w:t>
      </w:r>
      <w:r w:rsidR="00E02C92" w:rsidRPr="00CC1D81">
        <w:rPr>
          <w:rFonts w:ascii="Gentium" w:hAnsi="Gentium"/>
          <w:sz w:val="28"/>
          <w:szCs w:val="28"/>
        </w:rPr>
        <w:t>to capture the horror</w:t>
      </w:r>
      <w:r w:rsidR="00F97DD5">
        <w:rPr>
          <w:rFonts w:ascii="Gentium" w:hAnsi="Gentium"/>
          <w:sz w:val="28"/>
          <w:szCs w:val="28"/>
        </w:rPr>
        <w:t xml:space="preserve"> of that time.  And he does this </w:t>
      </w:r>
      <w:r w:rsidR="00E02C92" w:rsidRPr="00CC1D81">
        <w:rPr>
          <w:rFonts w:ascii="Gentium" w:hAnsi="Gentium"/>
          <w:sz w:val="28"/>
          <w:szCs w:val="28"/>
        </w:rPr>
        <w:t xml:space="preserve">not only with his words, but also with the </w:t>
      </w:r>
      <w:r w:rsidR="001A5917" w:rsidRPr="00CC1D81">
        <w:rPr>
          <w:rFonts w:ascii="Gentium" w:hAnsi="Gentium"/>
          <w:b/>
          <w:caps/>
          <w:sz w:val="28"/>
          <w:szCs w:val="28"/>
        </w:rPr>
        <w:t>structure</w:t>
      </w:r>
      <w:r w:rsidR="001A5917" w:rsidRPr="00CC1D81">
        <w:rPr>
          <w:rFonts w:ascii="Gentium" w:hAnsi="Gentium"/>
          <w:sz w:val="28"/>
          <w:szCs w:val="28"/>
        </w:rPr>
        <w:t xml:space="preserve"> of his poem. </w:t>
      </w:r>
    </w:p>
    <w:p w:rsidR="00F97DD5" w:rsidRDefault="00F97DD5" w:rsidP="009F7BD0">
      <w:pPr>
        <w:rPr>
          <w:rFonts w:ascii="Gentium" w:hAnsi="Gentium"/>
          <w:sz w:val="28"/>
          <w:szCs w:val="28"/>
        </w:rPr>
      </w:pPr>
    </w:p>
    <w:p w:rsidR="00677221" w:rsidRPr="00CC1D81" w:rsidRDefault="00F97DD5" w:rsidP="00F97DD5">
      <w:pPr>
        <w:rPr>
          <w:rFonts w:ascii="Gentium" w:hAnsi="Gentium"/>
          <w:sz w:val="28"/>
          <w:szCs w:val="28"/>
        </w:rPr>
      </w:pPr>
      <w:r>
        <w:rPr>
          <w:rFonts w:ascii="Gentium" w:hAnsi="Gentium"/>
          <w:sz w:val="28"/>
          <w:szCs w:val="28"/>
        </w:rPr>
        <w:t xml:space="preserve">When we looked at </w:t>
      </w:r>
      <w:proofErr w:type="spellStart"/>
      <w:r>
        <w:rPr>
          <w:rFonts w:ascii="Gentium" w:hAnsi="Gentium"/>
          <w:sz w:val="28"/>
          <w:szCs w:val="28"/>
        </w:rPr>
        <w:t>ch</w:t>
      </w:r>
      <w:proofErr w:type="spellEnd"/>
      <w:r>
        <w:rPr>
          <w:rFonts w:ascii="Gentium" w:hAnsi="Gentium"/>
          <w:sz w:val="28"/>
          <w:szCs w:val="28"/>
        </w:rPr>
        <w:t xml:space="preserve">. 3, I spoke about the poetry of Lamentations.  And we noted that </w:t>
      </w:r>
      <w:r w:rsidR="009F2309" w:rsidRPr="00CC1D81">
        <w:rPr>
          <w:rFonts w:ascii="Gentium" w:hAnsi="Gentium"/>
          <w:sz w:val="28"/>
          <w:szCs w:val="28"/>
        </w:rPr>
        <w:t>c</w:t>
      </w:r>
      <w:r w:rsidR="00361967" w:rsidRPr="00CC1D81">
        <w:rPr>
          <w:rFonts w:ascii="Gentium" w:hAnsi="Gentium"/>
          <w:sz w:val="28"/>
          <w:szCs w:val="28"/>
        </w:rPr>
        <w:t>hapters 1,2,3</w:t>
      </w:r>
      <w:r w:rsidR="009F2309" w:rsidRPr="00CC1D81">
        <w:rPr>
          <w:rFonts w:ascii="Gentium" w:hAnsi="Gentium"/>
          <w:sz w:val="28"/>
          <w:szCs w:val="28"/>
        </w:rPr>
        <w:t xml:space="preserve"> &amp; 4</w:t>
      </w:r>
      <w:r>
        <w:rPr>
          <w:rFonts w:ascii="Gentium" w:hAnsi="Gentium"/>
          <w:sz w:val="28"/>
          <w:szCs w:val="28"/>
        </w:rPr>
        <w:t xml:space="preserve"> are acrostic, which means that in Hebrew the first letter of verse 1 begins with A and verse 2 B and verse 3 C, etc.  But that is not the case here in </w:t>
      </w:r>
      <w:proofErr w:type="spellStart"/>
      <w:r>
        <w:rPr>
          <w:rFonts w:ascii="Gentium" w:hAnsi="Gentium"/>
          <w:sz w:val="28"/>
          <w:szCs w:val="28"/>
        </w:rPr>
        <w:t>ch</w:t>
      </w:r>
      <w:proofErr w:type="spellEnd"/>
      <w:r>
        <w:rPr>
          <w:rFonts w:ascii="Gentium" w:hAnsi="Gentium"/>
          <w:sz w:val="28"/>
          <w:szCs w:val="28"/>
        </w:rPr>
        <w:t xml:space="preserve">. 5.  </w:t>
      </w:r>
    </w:p>
    <w:p w:rsidR="009F7BD0" w:rsidRPr="00CC1D81" w:rsidRDefault="00F97DD5" w:rsidP="009F7BD0">
      <w:pPr>
        <w:rPr>
          <w:rFonts w:ascii="Gentium" w:hAnsi="Gentium"/>
          <w:sz w:val="28"/>
          <w:szCs w:val="28"/>
        </w:rPr>
      </w:pPr>
      <w:r>
        <w:rPr>
          <w:rFonts w:ascii="Gentium" w:hAnsi="Gentium"/>
          <w:sz w:val="28"/>
          <w:szCs w:val="28"/>
        </w:rPr>
        <w:t xml:space="preserve">And the other thing we noted is that </w:t>
      </w:r>
      <w:proofErr w:type="spellStart"/>
      <w:r>
        <w:rPr>
          <w:rFonts w:ascii="Gentium" w:hAnsi="Gentium"/>
          <w:sz w:val="28"/>
          <w:szCs w:val="28"/>
        </w:rPr>
        <w:t>ch’s</w:t>
      </w:r>
      <w:proofErr w:type="spellEnd"/>
      <w:r>
        <w:rPr>
          <w:rFonts w:ascii="Gentium" w:hAnsi="Gentium"/>
          <w:sz w:val="28"/>
          <w:szCs w:val="28"/>
        </w:rPr>
        <w:t xml:space="preserve"> 1-3 have three lines of poetry per verse or stanza and </w:t>
      </w:r>
      <w:proofErr w:type="spellStart"/>
      <w:r>
        <w:rPr>
          <w:rFonts w:ascii="Gentium" w:hAnsi="Gentium"/>
          <w:sz w:val="28"/>
          <w:szCs w:val="28"/>
        </w:rPr>
        <w:t>ch</w:t>
      </w:r>
      <w:proofErr w:type="spellEnd"/>
      <w:r>
        <w:rPr>
          <w:rFonts w:ascii="Gentium" w:hAnsi="Gentium"/>
          <w:sz w:val="28"/>
          <w:szCs w:val="28"/>
        </w:rPr>
        <w:t xml:space="preserve">. 4 has two lines of poetry per verse/stanza, but </w:t>
      </w:r>
      <w:proofErr w:type="spellStart"/>
      <w:r>
        <w:rPr>
          <w:rFonts w:ascii="Gentium" w:hAnsi="Gentium"/>
          <w:sz w:val="28"/>
          <w:szCs w:val="28"/>
        </w:rPr>
        <w:t>ch</w:t>
      </w:r>
      <w:proofErr w:type="spellEnd"/>
      <w:r>
        <w:rPr>
          <w:rFonts w:ascii="Gentium" w:hAnsi="Gentium"/>
          <w:sz w:val="28"/>
          <w:szCs w:val="28"/>
        </w:rPr>
        <w:t xml:space="preserve">. 5 has just </w:t>
      </w:r>
      <w:r w:rsidR="00A45E05" w:rsidRPr="00CC1D81">
        <w:rPr>
          <w:rFonts w:ascii="Gentium" w:hAnsi="Gentium"/>
          <w:sz w:val="28"/>
          <w:szCs w:val="28"/>
        </w:rPr>
        <w:t>one-</w:t>
      </w:r>
      <w:r w:rsidR="00F65907" w:rsidRPr="00CC1D81">
        <w:rPr>
          <w:rFonts w:ascii="Gentium" w:hAnsi="Gentium"/>
          <w:sz w:val="28"/>
          <w:szCs w:val="28"/>
        </w:rPr>
        <w:t xml:space="preserve">line stanzas.  </w:t>
      </w:r>
      <w:r>
        <w:rPr>
          <w:rFonts w:ascii="Gentium" w:hAnsi="Gentium"/>
          <w:sz w:val="28"/>
          <w:szCs w:val="28"/>
        </w:rPr>
        <w:t xml:space="preserve">So it is the shortest of the five poems and it does not have the cute alphabet layout.  Have you heard the expression </w:t>
      </w:r>
      <w:r w:rsidR="00F65907" w:rsidRPr="00CC1D81">
        <w:rPr>
          <w:rFonts w:ascii="Gentium" w:hAnsi="Gentium"/>
          <w:sz w:val="28"/>
          <w:szCs w:val="28"/>
        </w:rPr>
        <w:t>‘</w:t>
      </w:r>
      <w:r w:rsidR="00F65907" w:rsidRPr="00CC1D81">
        <w:rPr>
          <w:rFonts w:ascii="Gentium" w:hAnsi="Gentium"/>
          <w:b/>
          <w:caps/>
          <w:sz w:val="28"/>
          <w:szCs w:val="28"/>
        </w:rPr>
        <w:t>without rhyme or reason</w:t>
      </w:r>
      <w:r w:rsidR="00F65907" w:rsidRPr="00CC1D81">
        <w:rPr>
          <w:rFonts w:ascii="Gentium" w:hAnsi="Gentium"/>
          <w:sz w:val="28"/>
          <w:szCs w:val="28"/>
        </w:rPr>
        <w:t>’</w:t>
      </w:r>
      <w:r>
        <w:rPr>
          <w:rFonts w:ascii="Gentium" w:hAnsi="Gentium"/>
          <w:sz w:val="28"/>
          <w:szCs w:val="28"/>
        </w:rPr>
        <w:t xml:space="preserve"> before? </w:t>
      </w:r>
      <w:r w:rsidR="00350370" w:rsidRPr="00CC1D81">
        <w:rPr>
          <w:rFonts w:ascii="Gentium" w:hAnsi="Gentium"/>
          <w:sz w:val="28"/>
          <w:szCs w:val="28"/>
        </w:rPr>
        <w:t xml:space="preserve"> We use it when there doesn’t seem to be any reasonable explanation for something.  </w:t>
      </w:r>
      <w:r w:rsidR="00622110" w:rsidRPr="00CC1D81">
        <w:rPr>
          <w:rFonts w:ascii="Gentium" w:hAnsi="Gentium"/>
          <w:sz w:val="28"/>
          <w:szCs w:val="28"/>
        </w:rPr>
        <w:t>W</w:t>
      </w:r>
      <w:r>
        <w:rPr>
          <w:rFonts w:ascii="Gentium" w:hAnsi="Gentium"/>
          <w:sz w:val="28"/>
          <w:szCs w:val="28"/>
        </w:rPr>
        <w:t>hen someone does something odd someone might say he</w:t>
      </w:r>
      <w:r w:rsidR="00622110" w:rsidRPr="00CC1D81">
        <w:rPr>
          <w:rFonts w:ascii="Gentium" w:hAnsi="Gentium"/>
          <w:sz w:val="28"/>
          <w:szCs w:val="28"/>
        </w:rPr>
        <w:t xml:space="preserve"> behaved </w:t>
      </w:r>
      <w:r w:rsidR="008D7BE3">
        <w:rPr>
          <w:rFonts w:ascii="Gentium" w:hAnsi="Gentium"/>
          <w:sz w:val="28"/>
          <w:szCs w:val="28"/>
        </w:rPr>
        <w:t>‘</w:t>
      </w:r>
      <w:r w:rsidR="00622110" w:rsidRPr="00CC1D81">
        <w:rPr>
          <w:rFonts w:ascii="Gentium" w:hAnsi="Gentium"/>
          <w:sz w:val="28"/>
          <w:szCs w:val="28"/>
        </w:rPr>
        <w:t>without rhyme or reason.</w:t>
      </w:r>
      <w:r w:rsidR="008D7BE3">
        <w:rPr>
          <w:rFonts w:ascii="Gentium" w:hAnsi="Gentium"/>
          <w:sz w:val="28"/>
          <w:szCs w:val="28"/>
        </w:rPr>
        <w:t>’</w:t>
      </w:r>
      <w:r w:rsidR="00622110" w:rsidRPr="00CC1D81">
        <w:rPr>
          <w:rFonts w:ascii="Gentium" w:hAnsi="Gentium"/>
          <w:sz w:val="28"/>
          <w:szCs w:val="28"/>
        </w:rPr>
        <w:t xml:space="preserve">  </w:t>
      </w:r>
      <w:r w:rsidR="00275851">
        <w:rPr>
          <w:rFonts w:ascii="Gentium" w:hAnsi="Gentium"/>
          <w:sz w:val="28"/>
          <w:szCs w:val="28"/>
        </w:rPr>
        <w:t xml:space="preserve">So because of what </w:t>
      </w:r>
      <w:r w:rsidR="008D7BE3">
        <w:rPr>
          <w:rFonts w:ascii="Gentium" w:hAnsi="Gentium"/>
          <w:sz w:val="28"/>
          <w:szCs w:val="28"/>
        </w:rPr>
        <w:t xml:space="preserve">I have just explained about the poetry of </w:t>
      </w:r>
      <w:proofErr w:type="spellStart"/>
      <w:r w:rsidR="008D7BE3">
        <w:rPr>
          <w:rFonts w:ascii="Gentium" w:hAnsi="Gentium"/>
          <w:sz w:val="28"/>
          <w:szCs w:val="28"/>
        </w:rPr>
        <w:t>ch</w:t>
      </w:r>
      <w:proofErr w:type="spellEnd"/>
      <w:r w:rsidR="008D7BE3">
        <w:rPr>
          <w:rFonts w:ascii="Gentium" w:hAnsi="Gentium"/>
          <w:sz w:val="28"/>
          <w:szCs w:val="28"/>
        </w:rPr>
        <w:t xml:space="preserve">. 5, </w:t>
      </w:r>
      <w:r w:rsidR="001F1462" w:rsidRPr="00CC1D81">
        <w:rPr>
          <w:rFonts w:ascii="Gentium" w:hAnsi="Gentium"/>
          <w:sz w:val="28"/>
          <w:szCs w:val="28"/>
        </w:rPr>
        <w:t xml:space="preserve">and </w:t>
      </w:r>
      <w:r w:rsidR="00275851">
        <w:rPr>
          <w:rFonts w:ascii="Gentium" w:hAnsi="Gentium"/>
          <w:sz w:val="28"/>
          <w:szCs w:val="28"/>
        </w:rPr>
        <w:t xml:space="preserve">because of the </w:t>
      </w:r>
      <w:r w:rsidR="00203D4D" w:rsidRPr="00CC1D81">
        <w:rPr>
          <w:rFonts w:ascii="Gentium" w:hAnsi="Gentium"/>
          <w:b/>
          <w:sz w:val="28"/>
          <w:szCs w:val="28"/>
        </w:rPr>
        <w:t>ending</w:t>
      </w:r>
      <w:r w:rsidR="00275851">
        <w:rPr>
          <w:rFonts w:ascii="Gentium" w:hAnsi="Gentium"/>
          <w:b/>
          <w:sz w:val="28"/>
          <w:szCs w:val="28"/>
        </w:rPr>
        <w:t xml:space="preserve"> </w:t>
      </w:r>
      <w:r w:rsidR="00275851">
        <w:rPr>
          <w:rFonts w:ascii="Gentium" w:hAnsi="Gentium"/>
          <w:sz w:val="28"/>
          <w:szCs w:val="28"/>
        </w:rPr>
        <w:t>of the chapter</w:t>
      </w:r>
      <w:r w:rsidR="00203D4D" w:rsidRPr="00CC1D81">
        <w:rPr>
          <w:rFonts w:ascii="Gentium" w:hAnsi="Gentium"/>
          <w:sz w:val="28"/>
          <w:szCs w:val="28"/>
        </w:rPr>
        <w:t xml:space="preserve">, which </w:t>
      </w:r>
      <w:r w:rsidR="00BB07D7" w:rsidRPr="00CC1D81">
        <w:rPr>
          <w:rFonts w:ascii="Gentium" w:hAnsi="Gentium"/>
          <w:sz w:val="28"/>
          <w:szCs w:val="28"/>
        </w:rPr>
        <w:t xml:space="preserve">seems to </w:t>
      </w:r>
      <w:r w:rsidR="004802BE" w:rsidRPr="00CC1D81">
        <w:rPr>
          <w:rFonts w:ascii="Gentium" w:hAnsi="Gentium"/>
          <w:sz w:val="28"/>
          <w:szCs w:val="28"/>
        </w:rPr>
        <w:t>lack certainty</w:t>
      </w:r>
      <w:r w:rsidR="00275851">
        <w:rPr>
          <w:rFonts w:ascii="Gentium" w:hAnsi="Gentium"/>
          <w:sz w:val="28"/>
          <w:szCs w:val="28"/>
        </w:rPr>
        <w:t xml:space="preserve"> about whether the people will actually be restored, I am calling this chapter ‘Without Rhyme or reason?’ (</w:t>
      </w:r>
      <w:proofErr w:type="gramStart"/>
      <w:r w:rsidR="00275851">
        <w:rPr>
          <w:rFonts w:ascii="Gentium" w:hAnsi="Gentium"/>
          <w:sz w:val="28"/>
          <w:szCs w:val="28"/>
        </w:rPr>
        <w:t>question</w:t>
      </w:r>
      <w:proofErr w:type="gramEnd"/>
      <w:r w:rsidR="00275851">
        <w:rPr>
          <w:rFonts w:ascii="Gentium" w:hAnsi="Gentium"/>
          <w:sz w:val="28"/>
          <w:szCs w:val="28"/>
        </w:rPr>
        <w:t xml:space="preserve"> mark)  It is as though the poet is asking the </w:t>
      </w:r>
      <w:r w:rsidR="00C23284" w:rsidRPr="00CC1D81">
        <w:rPr>
          <w:rFonts w:ascii="Gentium" w:hAnsi="Gentium"/>
          <w:sz w:val="28"/>
          <w:szCs w:val="28"/>
        </w:rPr>
        <w:t>Lord</w:t>
      </w:r>
      <w:r w:rsidR="00B57A33" w:rsidRPr="00CC1D81">
        <w:rPr>
          <w:rFonts w:ascii="Gentium" w:hAnsi="Gentium"/>
          <w:sz w:val="28"/>
          <w:szCs w:val="28"/>
        </w:rPr>
        <w:t xml:space="preserve">, </w:t>
      </w:r>
      <w:r w:rsidR="00B57A33" w:rsidRPr="004A1157">
        <w:rPr>
          <w:rFonts w:ascii="Gentium" w:hAnsi="Gentium"/>
          <w:b/>
          <w:caps/>
          <w:sz w:val="28"/>
          <w:szCs w:val="28"/>
        </w:rPr>
        <w:t>i</w:t>
      </w:r>
      <w:r w:rsidR="00C23284" w:rsidRPr="004A1157">
        <w:rPr>
          <w:rFonts w:ascii="Gentium" w:hAnsi="Gentium"/>
          <w:b/>
          <w:caps/>
          <w:sz w:val="28"/>
          <w:szCs w:val="28"/>
        </w:rPr>
        <w:t xml:space="preserve">s all that </w:t>
      </w:r>
      <w:r w:rsidR="00275851" w:rsidRPr="004A1157">
        <w:rPr>
          <w:rFonts w:ascii="Gentium" w:hAnsi="Gentium"/>
          <w:b/>
          <w:caps/>
          <w:sz w:val="28"/>
          <w:szCs w:val="28"/>
        </w:rPr>
        <w:t>has happened</w:t>
      </w:r>
      <w:r w:rsidR="00C23284" w:rsidRPr="004A1157">
        <w:rPr>
          <w:rFonts w:ascii="Gentium" w:hAnsi="Gentium"/>
          <w:b/>
          <w:caps/>
          <w:sz w:val="28"/>
          <w:szCs w:val="28"/>
        </w:rPr>
        <w:t xml:space="preserve"> without rhyme or reason</w:t>
      </w:r>
      <w:r w:rsidR="00C23284" w:rsidRPr="00CC1D81">
        <w:rPr>
          <w:rFonts w:ascii="Gentium" w:hAnsi="Gentium"/>
          <w:sz w:val="28"/>
          <w:szCs w:val="28"/>
        </w:rPr>
        <w:t xml:space="preserve">?  </w:t>
      </w:r>
    </w:p>
    <w:p w:rsidR="00BF4A3C" w:rsidRDefault="00BF4A3C" w:rsidP="009F7BD0">
      <w:pPr>
        <w:rPr>
          <w:rFonts w:ascii="Gentium" w:hAnsi="Gentium"/>
          <w:sz w:val="28"/>
          <w:szCs w:val="28"/>
        </w:rPr>
      </w:pPr>
    </w:p>
    <w:p w:rsidR="000207D5" w:rsidRPr="00CC1D81" w:rsidRDefault="000207D5" w:rsidP="009F7BD0">
      <w:pPr>
        <w:rPr>
          <w:rFonts w:ascii="Gentium" w:hAnsi="Gentium"/>
          <w:sz w:val="28"/>
          <w:szCs w:val="28"/>
        </w:rPr>
      </w:pPr>
      <w:r w:rsidRPr="00CC1D81">
        <w:rPr>
          <w:rFonts w:ascii="Gentium" w:hAnsi="Gentium"/>
          <w:sz w:val="28"/>
          <w:szCs w:val="28"/>
        </w:rPr>
        <w:lastRenderedPageBreak/>
        <w:t>And th</w:t>
      </w:r>
      <w:r w:rsidR="00BF4A3C">
        <w:rPr>
          <w:rFonts w:ascii="Gentium" w:hAnsi="Gentium"/>
          <w:sz w:val="28"/>
          <w:szCs w:val="28"/>
        </w:rPr>
        <w:t>e A</w:t>
      </w:r>
      <w:r w:rsidRPr="00CC1D81">
        <w:rPr>
          <w:rFonts w:ascii="Gentium" w:hAnsi="Gentium"/>
          <w:sz w:val="28"/>
          <w:szCs w:val="28"/>
        </w:rPr>
        <w:t>ssyrian Christians</w:t>
      </w:r>
      <w:r w:rsidR="00BF4A3C">
        <w:rPr>
          <w:rFonts w:ascii="Gentium" w:hAnsi="Gentium"/>
          <w:sz w:val="28"/>
          <w:szCs w:val="28"/>
        </w:rPr>
        <w:t xml:space="preserve"> I mentioned would surely have asked the same question and it is very common for Christians who experiences a severe trial to ask the same question</w:t>
      </w:r>
      <w:r w:rsidRPr="00CC1D81">
        <w:rPr>
          <w:rFonts w:ascii="Gentium" w:hAnsi="Gentium"/>
          <w:sz w:val="28"/>
          <w:szCs w:val="28"/>
        </w:rPr>
        <w:t xml:space="preserve">: Why has this happened to </w:t>
      </w:r>
      <w:r w:rsidR="00BF4A3C">
        <w:rPr>
          <w:rFonts w:ascii="Gentium" w:hAnsi="Gentium"/>
          <w:sz w:val="28"/>
          <w:szCs w:val="28"/>
        </w:rPr>
        <w:t>me</w:t>
      </w:r>
      <w:r w:rsidRPr="00CC1D81">
        <w:rPr>
          <w:rFonts w:ascii="Gentium" w:hAnsi="Gentium"/>
          <w:sz w:val="28"/>
          <w:szCs w:val="28"/>
        </w:rPr>
        <w:t xml:space="preserve">?  </w:t>
      </w:r>
      <w:r w:rsidR="00D52569" w:rsidRPr="00CC1D81">
        <w:rPr>
          <w:rFonts w:ascii="Gentium" w:hAnsi="Gentium"/>
          <w:sz w:val="28"/>
          <w:szCs w:val="28"/>
        </w:rPr>
        <w:t xml:space="preserve">Will this ever end?  </w:t>
      </w:r>
      <w:r w:rsidR="00BF4A3C">
        <w:rPr>
          <w:rFonts w:ascii="Gentium" w:hAnsi="Gentium"/>
          <w:sz w:val="28"/>
          <w:szCs w:val="28"/>
        </w:rPr>
        <w:t xml:space="preserve">Where are you God?  </w:t>
      </w:r>
      <w:r w:rsidR="00083F5D" w:rsidRPr="00CC1D81">
        <w:rPr>
          <w:rFonts w:ascii="Gentium" w:hAnsi="Gentium"/>
          <w:sz w:val="28"/>
          <w:szCs w:val="28"/>
        </w:rPr>
        <w:t>So what answers do we get from this</w:t>
      </w:r>
      <w:r w:rsidR="00CD2E25" w:rsidRPr="00CC1D81">
        <w:rPr>
          <w:rFonts w:ascii="Gentium" w:hAnsi="Gentium"/>
          <w:sz w:val="28"/>
          <w:szCs w:val="28"/>
        </w:rPr>
        <w:t>,</w:t>
      </w:r>
      <w:r w:rsidR="0037750F" w:rsidRPr="00CC1D81">
        <w:rPr>
          <w:rFonts w:ascii="Gentium" w:hAnsi="Gentium"/>
          <w:sz w:val="28"/>
          <w:szCs w:val="28"/>
        </w:rPr>
        <w:t xml:space="preserve"> the last of the 5 poems of Lamentations</w:t>
      </w:r>
      <w:r w:rsidR="00083F5D" w:rsidRPr="00CC1D81">
        <w:rPr>
          <w:rFonts w:ascii="Gentium" w:hAnsi="Gentium"/>
          <w:sz w:val="28"/>
          <w:szCs w:val="28"/>
        </w:rPr>
        <w:t>?</w:t>
      </w:r>
    </w:p>
    <w:p w:rsidR="00CD2E25" w:rsidRPr="00CC1D81" w:rsidRDefault="00CD2E25" w:rsidP="00393163">
      <w:pPr>
        <w:rPr>
          <w:rFonts w:ascii="Gentium" w:hAnsi="Gentium"/>
          <w:sz w:val="28"/>
          <w:szCs w:val="28"/>
        </w:rPr>
      </w:pPr>
    </w:p>
    <w:p w:rsidR="008D18D6" w:rsidRPr="00CC1D81" w:rsidRDefault="00094924" w:rsidP="00543349">
      <w:pPr>
        <w:numPr>
          <w:ilvl w:val="0"/>
          <w:numId w:val="4"/>
        </w:numPr>
        <w:rPr>
          <w:rFonts w:ascii="Gentium" w:hAnsi="Gentium" w:cs="Gentium"/>
          <w:sz w:val="28"/>
          <w:szCs w:val="28"/>
          <w:lang w:val="en-US" w:eastAsia="en-GB" w:bidi="he-IL"/>
        </w:rPr>
      </w:pPr>
      <w:r w:rsidRPr="00CC1D81">
        <w:rPr>
          <w:rFonts w:ascii="Gentium" w:hAnsi="Gentium"/>
          <w:sz w:val="28"/>
          <w:szCs w:val="28"/>
        </w:rPr>
        <w:t xml:space="preserve">Well, </w:t>
      </w:r>
      <w:r w:rsidR="005C2A26">
        <w:rPr>
          <w:rFonts w:ascii="Gentium" w:hAnsi="Gentium"/>
          <w:sz w:val="28"/>
          <w:szCs w:val="28"/>
        </w:rPr>
        <w:t xml:space="preserve">the first thing for us to note is that </w:t>
      </w:r>
      <w:r w:rsidRPr="00CC1D81">
        <w:rPr>
          <w:rFonts w:ascii="Gentium" w:hAnsi="Gentium"/>
          <w:sz w:val="28"/>
          <w:szCs w:val="28"/>
        </w:rPr>
        <w:t>w</w:t>
      </w:r>
      <w:r w:rsidR="00CD2E25" w:rsidRPr="00CC1D81">
        <w:rPr>
          <w:rFonts w:ascii="Gentium" w:hAnsi="Gentium"/>
          <w:sz w:val="28"/>
          <w:szCs w:val="28"/>
        </w:rPr>
        <w:t xml:space="preserve">hile the first four poems </w:t>
      </w:r>
      <w:r w:rsidR="005C2A26">
        <w:rPr>
          <w:rFonts w:ascii="Gentium" w:hAnsi="Gentium"/>
          <w:sz w:val="28"/>
          <w:szCs w:val="28"/>
        </w:rPr>
        <w:t xml:space="preserve">were the Narrator and Lady Zion speaking to each other and describing what had happened, </w:t>
      </w:r>
      <w:r w:rsidR="00ED09A0" w:rsidRPr="00CC1D81">
        <w:rPr>
          <w:rFonts w:ascii="Gentium" w:hAnsi="Gentium"/>
          <w:sz w:val="28"/>
          <w:szCs w:val="28"/>
        </w:rPr>
        <w:t xml:space="preserve">this last one is a </w:t>
      </w:r>
      <w:r w:rsidR="00ED09A0" w:rsidRPr="00CC1D81">
        <w:rPr>
          <w:rFonts w:ascii="Gentium" w:hAnsi="Gentium"/>
          <w:b/>
          <w:caps/>
          <w:sz w:val="28"/>
          <w:szCs w:val="28"/>
        </w:rPr>
        <w:t>prayer</w:t>
      </w:r>
      <w:r w:rsidR="005C2A26">
        <w:rPr>
          <w:rFonts w:ascii="Gentium" w:hAnsi="Gentium"/>
          <w:b/>
          <w:caps/>
          <w:sz w:val="28"/>
          <w:szCs w:val="28"/>
        </w:rPr>
        <w:t xml:space="preserve"> </w:t>
      </w:r>
      <w:r w:rsidR="005C2A26">
        <w:rPr>
          <w:rFonts w:ascii="Gentium" w:hAnsi="Gentium"/>
          <w:sz w:val="28"/>
          <w:szCs w:val="28"/>
        </w:rPr>
        <w:t>that is addressed to the Lord</w:t>
      </w:r>
      <w:r w:rsidR="00ED09A0" w:rsidRPr="00CC1D81">
        <w:rPr>
          <w:rFonts w:ascii="Gentium" w:hAnsi="Gentium"/>
          <w:sz w:val="28"/>
          <w:szCs w:val="28"/>
        </w:rPr>
        <w:t>.</w:t>
      </w:r>
      <w:r w:rsidR="0036673C" w:rsidRPr="00CC1D81">
        <w:rPr>
          <w:rFonts w:ascii="Gentium" w:hAnsi="Gentium"/>
          <w:sz w:val="28"/>
          <w:szCs w:val="28"/>
        </w:rPr>
        <w:t xml:space="preserve">  </w:t>
      </w:r>
    </w:p>
    <w:p w:rsidR="008D18D6" w:rsidRPr="00CC1D81" w:rsidRDefault="008D18D6" w:rsidP="008D18D6">
      <w:pPr>
        <w:rPr>
          <w:rFonts w:ascii="Gentium" w:hAnsi="Gentium" w:cs="Gentium"/>
          <w:sz w:val="28"/>
          <w:szCs w:val="28"/>
          <w:lang w:val="en-US" w:eastAsia="en-GB" w:bidi="he-IL"/>
        </w:rPr>
      </w:pPr>
    </w:p>
    <w:p w:rsidR="008D18D6" w:rsidRPr="00126D45" w:rsidRDefault="0036673C" w:rsidP="00126D45">
      <w:pPr>
        <w:numPr>
          <w:ilvl w:val="0"/>
          <w:numId w:val="4"/>
        </w:numPr>
        <w:rPr>
          <w:rFonts w:ascii="Gentium" w:hAnsi="Gentium" w:cs="Gentium"/>
          <w:sz w:val="28"/>
          <w:szCs w:val="28"/>
          <w:lang w:val="en-US" w:eastAsia="en-GB" w:bidi="he-IL"/>
        </w:rPr>
      </w:pPr>
      <w:r w:rsidRPr="00126D45">
        <w:rPr>
          <w:rFonts w:ascii="Gentium" w:hAnsi="Gentium"/>
          <w:sz w:val="28"/>
          <w:szCs w:val="28"/>
        </w:rPr>
        <w:t xml:space="preserve">And it begins with a call to </w:t>
      </w:r>
      <w:r w:rsidR="005C2A26" w:rsidRPr="00126D45">
        <w:rPr>
          <w:rFonts w:ascii="Gentium" w:hAnsi="Gentium"/>
          <w:sz w:val="28"/>
          <w:szCs w:val="28"/>
        </w:rPr>
        <w:t xml:space="preserve">the Lord </w:t>
      </w:r>
      <w:r w:rsidRPr="00126D45">
        <w:rPr>
          <w:rFonts w:ascii="Gentium" w:hAnsi="Gentium"/>
          <w:sz w:val="28"/>
          <w:szCs w:val="28"/>
        </w:rPr>
        <w:t xml:space="preserve">to </w:t>
      </w:r>
      <w:r w:rsidRPr="00126D45">
        <w:rPr>
          <w:rFonts w:ascii="Gentium" w:hAnsi="Gentium"/>
          <w:b/>
          <w:caps/>
          <w:sz w:val="28"/>
          <w:szCs w:val="28"/>
        </w:rPr>
        <w:t>Remember</w:t>
      </w:r>
      <w:r w:rsidRPr="00126D45">
        <w:rPr>
          <w:rFonts w:ascii="Gentium" w:hAnsi="Gentium"/>
          <w:sz w:val="28"/>
          <w:szCs w:val="28"/>
        </w:rPr>
        <w:t xml:space="preserve"> what has happened to Jerusalem and her people</w:t>
      </w:r>
      <w:r w:rsidR="009057CB" w:rsidRPr="00126D45">
        <w:rPr>
          <w:rFonts w:ascii="Gentium" w:hAnsi="Gentium"/>
          <w:sz w:val="28"/>
          <w:szCs w:val="28"/>
        </w:rPr>
        <w:t>.</w:t>
      </w:r>
      <w:r w:rsidR="00126D45" w:rsidRPr="00126D45">
        <w:rPr>
          <w:rFonts w:ascii="Gentium" w:hAnsi="Gentium"/>
          <w:sz w:val="28"/>
          <w:szCs w:val="28"/>
        </w:rPr>
        <w:t xml:space="preserve">  </w:t>
      </w:r>
      <w:r w:rsidR="004F1DC5">
        <w:rPr>
          <w:rFonts w:ascii="Gentium" w:hAnsi="Gentium"/>
          <w:sz w:val="28"/>
          <w:szCs w:val="28"/>
        </w:rPr>
        <w:t xml:space="preserve">And as we shall see, this chapter seems to be written from the perspective of someone who was allowed to remain behind in the destroyed city of Jerusalem.  And we know that the Babylonians did leave behind some of the elderly and the poor and the sick.  And clearly </w:t>
      </w:r>
      <w:r w:rsidR="00126D45" w:rsidRPr="00126D45">
        <w:rPr>
          <w:rFonts w:ascii="Gentium" w:hAnsi="Gentium"/>
          <w:sz w:val="28"/>
          <w:szCs w:val="28"/>
        </w:rPr>
        <w:t xml:space="preserve">some time </w:t>
      </w:r>
      <w:r w:rsidR="00C02A20">
        <w:rPr>
          <w:rFonts w:ascii="Gentium" w:hAnsi="Gentium"/>
          <w:sz w:val="28"/>
          <w:szCs w:val="28"/>
        </w:rPr>
        <w:t>had</w:t>
      </w:r>
      <w:r w:rsidR="009057CB" w:rsidRPr="00126D45">
        <w:rPr>
          <w:rFonts w:ascii="Gentium" w:hAnsi="Gentium"/>
          <w:sz w:val="28"/>
          <w:szCs w:val="28"/>
        </w:rPr>
        <w:t xml:space="preserve"> gone by since the destruction of Jerusalem and </w:t>
      </w:r>
      <w:r w:rsidR="004F1DC5">
        <w:rPr>
          <w:rFonts w:ascii="Gentium" w:hAnsi="Gentium"/>
          <w:sz w:val="28"/>
          <w:szCs w:val="28"/>
        </w:rPr>
        <w:t xml:space="preserve">most of </w:t>
      </w:r>
      <w:r w:rsidR="009057CB" w:rsidRPr="00126D45">
        <w:rPr>
          <w:rFonts w:ascii="Gentium" w:hAnsi="Gentium"/>
          <w:sz w:val="28"/>
          <w:szCs w:val="28"/>
        </w:rPr>
        <w:t xml:space="preserve">the </w:t>
      </w:r>
      <w:r w:rsidR="00126D45">
        <w:rPr>
          <w:rFonts w:ascii="Gentium" w:hAnsi="Gentium"/>
          <w:sz w:val="28"/>
          <w:szCs w:val="28"/>
        </w:rPr>
        <w:t xml:space="preserve">people being carried away </w:t>
      </w:r>
      <w:r w:rsidR="009057CB" w:rsidRPr="00126D45">
        <w:rPr>
          <w:rFonts w:ascii="Gentium" w:hAnsi="Gentium"/>
          <w:sz w:val="28"/>
          <w:szCs w:val="28"/>
        </w:rPr>
        <w:t xml:space="preserve">into exile.  </w:t>
      </w:r>
      <w:r w:rsidR="004F1DC5">
        <w:rPr>
          <w:rFonts w:ascii="Gentium" w:hAnsi="Gentium"/>
          <w:sz w:val="28"/>
          <w:szCs w:val="28"/>
        </w:rPr>
        <w:t xml:space="preserve">And </w:t>
      </w:r>
      <w:r w:rsidR="009515EA" w:rsidRPr="00126D45">
        <w:rPr>
          <w:rFonts w:ascii="Gentium" w:hAnsi="Gentium"/>
          <w:sz w:val="28"/>
          <w:szCs w:val="28"/>
        </w:rPr>
        <w:t xml:space="preserve">as </w:t>
      </w:r>
      <w:r w:rsidR="00126D45">
        <w:rPr>
          <w:rFonts w:ascii="Gentium" w:hAnsi="Gentium"/>
          <w:sz w:val="28"/>
          <w:szCs w:val="28"/>
        </w:rPr>
        <w:t xml:space="preserve">days and weeks and perhaps months or years or decades </w:t>
      </w:r>
      <w:r w:rsidR="009515EA" w:rsidRPr="00126D45">
        <w:rPr>
          <w:rFonts w:ascii="Gentium" w:hAnsi="Gentium"/>
          <w:sz w:val="28"/>
          <w:szCs w:val="28"/>
        </w:rPr>
        <w:t>passe</w:t>
      </w:r>
      <w:r w:rsidR="00126D45">
        <w:rPr>
          <w:rFonts w:ascii="Gentium" w:hAnsi="Gentium"/>
          <w:sz w:val="28"/>
          <w:szCs w:val="28"/>
        </w:rPr>
        <w:t xml:space="preserve">d by, the poet </w:t>
      </w:r>
      <w:r w:rsidR="00C02A20">
        <w:rPr>
          <w:rFonts w:ascii="Gentium" w:hAnsi="Gentium"/>
          <w:sz w:val="28"/>
          <w:szCs w:val="28"/>
        </w:rPr>
        <w:t>wa</w:t>
      </w:r>
      <w:r w:rsidR="00126D45">
        <w:rPr>
          <w:rFonts w:ascii="Gentium" w:hAnsi="Gentium"/>
          <w:sz w:val="28"/>
          <w:szCs w:val="28"/>
        </w:rPr>
        <w:t xml:space="preserve">s </w:t>
      </w:r>
      <w:r w:rsidR="009515EA" w:rsidRPr="00126D45">
        <w:rPr>
          <w:rFonts w:ascii="Gentium" w:hAnsi="Gentium"/>
          <w:sz w:val="28"/>
          <w:szCs w:val="28"/>
        </w:rPr>
        <w:t xml:space="preserve">beginning to wonder if </w:t>
      </w:r>
      <w:r w:rsidR="00126D45">
        <w:rPr>
          <w:rFonts w:ascii="Gentium" w:hAnsi="Gentium"/>
          <w:sz w:val="28"/>
          <w:szCs w:val="28"/>
        </w:rPr>
        <w:t xml:space="preserve">the LORD </w:t>
      </w:r>
      <w:r w:rsidR="009515EA" w:rsidRPr="00126D45">
        <w:rPr>
          <w:rFonts w:ascii="Gentium" w:hAnsi="Gentium"/>
          <w:sz w:val="28"/>
          <w:szCs w:val="28"/>
        </w:rPr>
        <w:t>ha</w:t>
      </w:r>
      <w:r w:rsidR="00C02A20">
        <w:rPr>
          <w:rFonts w:ascii="Gentium" w:hAnsi="Gentium"/>
          <w:sz w:val="28"/>
          <w:szCs w:val="28"/>
        </w:rPr>
        <w:t>d</w:t>
      </w:r>
      <w:r w:rsidR="009515EA" w:rsidRPr="00126D45">
        <w:rPr>
          <w:rFonts w:ascii="Gentium" w:hAnsi="Gentium"/>
          <w:sz w:val="28"/>
          <w:szCs w:val="28"/>
        </w:rPr>
        <w:t xml:space="preserve"> forgotten the</w:t>
      </w:r>
      <w:r w:rsidR="00C02A20">
        <w:rPr>
          <w:rFonts w:ascii="Gentium" w:hAnsi="Gentium"/>
          <w:sz w:val="28"/>
          <w:szCs w:val="28"/>
        </w:rPr>
        <w:t xml:space="preserve"> people</w:t>
      </w:r>
      <w:r w:rsidR="009515EA" w:rsidRPr="00126D45">
        <w:rPr>
          <w:rFonts w:ascii="Gentium" w:hAnsi="Gentium"/>
          <w:sz w:val="28"/>
          <w:szCs w:val="28"/>
        </w:rPr>
        <w:t xml:space="preserve"> and their distress.  </w:t>
      </w:r>
    </w:p>
    <w:p w:rsidR="00543349" w:rsidRPr="00C02A20" w:rsidRDefault="009405EB" w:rsidP="00C02A20">
      <w:pPr>
        <w:numPr>
          <w:ilvl w:val="1"/>
          <w:numId w:val="4"/>
        </w:numPr>
        <w:rPr>
          <w:rFonts w:ascii="Gentium" w:hAnsi="Gentium" w:cs="Gentium"/>
          <w:sz w:val="28"/>
          <w:szCs w:val="28"/>
          <w:lang w:val="en-US" w:eastAsia="en-GB" w:bidi="he-IL"/>
        </w:rPr>
      </w:pPr>
      <w:r w:rsidRPr="00CC1D81">
        <w:rPr>
          <w:rFonts w:ascii="Gentium" w:hAnsi="Gentium"/>
          <w:sz w:val="28"/>
          <w:szCs w:val="28"/>
        </w:rPr>
        <w:t xml:space="preserve">If you read through the book of </w:t>
      </w:r>
      <w:r w:rsidRPr="00CC1D81">
        <w:rPr>
          <w:rFonts w:ascii="Gentium" w:hAnsi="Gentium"/>
          <w:b/>
          <w:caps/>
          <w:sz w:val="28"/>
          <w:szCs w:val="28"/>
        </w:rPr>
        <w:t>Judges</w:t>
      </w:r>
      <w:r w:rsidRPr="00CC1D81">
        <w:rPr>
          <w:rFonts w:ascii="Gentium" w:hAnsi="Gentium"/>
          <w:sz w:val="28"/>
          <w:szCs w:val="28"/>
        </w:rPr>
        <w:t>, you en</w:t>
      </w:r>
      <w:r w:rsidR="00C02A20">
        <w:rPr>
          <w:rFonts w:ascii="Gentium" w:hAnsi="Gentium"/>
          <w:sz w:val="28"/>
          <w:szCs w:val="28"/>
        </w:rPr>
        <w:t>counter the following pattern: T</w:t>
      </w:r>
      <w:r w:rsidRPr="00CC1D81">
        <w:rPr>
          <w:rFonts w:ascii="Gentium" w:hAnsi="Gentium"/>
          <w:sz w:val="28"/>
          <w:szCs w:val="28"/>
        </w:rPr>
        <w:t xml:space="preserve">he people </w:t>
      </w:r>
      <w:r w:rsidR="00C02A20">
        <w:rPr>
          <w:rFonts w:ascii="Gentium" w:hAnsi="Gentium"/>
          <w:sz w:val="28"/>
          <w:szCs w:val="28"/>
        </w:rPr>
        <w:t>do</w:t>
      </w:r>
      <w:r w:rsidRPr="00CC1D81">
        <w:rPr>
          <w:rFonts w:ascii="Gentium" w:hAnsi="Gentium"/>
          <w:sz w:val="28"/>
          <w:szCs w:val="28"/>
        </w:rPr>
        <w:t xml:space="preserve"> evil </w:t>
      </w:r>
      <w:r w:rsidR="005131CE" w:rsidRPr="00CC1D81">
        <w:rPr>
          <w:rFonts w:ascii="Gentium" w:hAnsi="Gentium"/>
          <w:sz w:val="28"/>
          <w:szCs w:val="28"/>
        </w:rPr>
        <w:t>by worshipping false gods of one sort or another.  The</w:t>
      </w:r>
      <w:r w:rsidR="00C02A20">
        <w:rPr>
          <w:rFonts w:ascii="Gentium" w:hAnsi="Gentium"/>
          <w:sz w:val="28"/>
          <w:szCs w:val="28"/>
        </w:rPr>
        <w:t xml:space="preserve">n the Lord </w:t>
      </w:r>
      <w:r w:rsidR="005131CE" w:rsidRPr="00CC1D81">
        <w:rPr>
          <w:rFonts w:ascii="Gentium" w:hAnsi="Gentium"/>
          <w:sz w:val="28"/>
          <w:szCs w:val="28"/>
        </w:rPr>
        <w:t>hand</w:t>
      </w:r>
      <w:r w:rsidR="00C02A20">
        <w:rPr>
          <w:rFonts w:ascii="Gentium" w:hAnsi="Gentium"/>
          <w:sz w:val="28"/>
          <w:szCs w:val="28"/>
        </w:rPr>
        <w:t>s</w:t>
      </w:r>
      <w:r w:rsidR="005131CE" w:rsidRPr="00CC1D81">
        <w:rPr>
          <w:rFonts w:ascii="Gentium" w:hAnsi="Gentium"/>
          <w:sz w:val="28"/>
          <w:szCs w:val="28"/>
        </w:rPr>
        <w:t xml:space="preserve"> them over into the hands of the Midianites or Amorites or the Philistines, etc, for </w:t>
      </w:r>
      <w:r w:rsidR="00C02A20">
        <w:rPr>
          <w:rFonts w:ascii="Gentium" w:hAnsi="Gentium"/>
          <w:sz w:val="28"/>
          <w:szCs w:val="28"/>
        </w:rPr>
        <w:t xml:space="preserve">X amount of years.  And then you read words to the effect of, </w:t>
      </w:r>
      <w:r w:rsidR="00376B2A" w:rsidRPr="00CC1D81">
        <w:rPr>
          <w:rFonts w:ascii="Gentium" w:hAnsi="Gentium"/>
          <w:sz w:val="28"/>
          <w:szCs w:val="28"/>
        </w:rPr>
        <w:t>“</w:t>
      </w:r>
      <w:r w:rsidR="00376B2A" w:rsidRPr="00CC1D81">
        <w:rPr>
          <w:rFonts w:ascii="Gentium" w:hAnsi="Gentium" w:cs="Gentium"/>
          <w:sz w:val="28"/>
          <w:szCs w:val="28"/>
          <w:lang w:val="en-US" w:eastAsia="en-GB" w:bidi="he-IL"/>
        </w:rPr>
        <w:t>But when the people of Israel cried out to the LORD, the LORD raised up a deliverer for the people of Israel, who saved them…”  And the</w:t>
      </w:r>
      <w:r w:rsidR="00D76562" w:rsidRPr="00CC1D81">
        <w:rPr>
          <w:rFonts w:ascii="Gentium" w:hAnsi="Gentium" w:cs="Gentium"/>
          <w:sz w:val="28"/>
          <w:szCs w:val="28"/>
          <w:lang w:val="en-US" w:eastAsia="en-GB" w:bidi="he-IL"/>
        </w:rPr>
        <w:t>n</w:t>
      </w:r>
      <w:r w:rsidR="00376B2A" w:rsidRPr="00CC1D81">
        <w:rPr>
          <w:rFonts w:ascii="Gentium" w:hAnsi="Gentium" w:cs="Gentium"/>
          <w:sz w:val="28"/>
          <w:szCs w:val="28"/>
          <w:lang w:val="en-US" w:eastAsia="en-GB" w:bidi="he-IL"/>
        </w:rPr>
        <w:t xml:space="preserve"> we are introduced to </w:t>
      </w:r>
      <w:r w:rsidR="00C02A20">
        <w:rPr>
          <w:rFonts w:ascii="Gentium" w:hAnsi="Gentium" w:cs="Gentium"/>
          <w:sz w:val="28"/>
          <w:szCs w:val="28"/>
          <w:lang w:val="en-US" w:eastAsia="en-GB" w:bidi="he-IL"/>
        </w:rPr>
        <w:t>the new judge/deliverer/redeemer</w:t>
      </w:r>
      <w:r w:rsidR="00376B2A" w:rsidRPr="00CC1D81">
        <w:rPr>
          <w:rFonts w:ascii="Gentium" w:hAnsi="Gentium" w:cs="Gentium"/>
          <w:sz w:val="28"/>
          <w:szCs w:val="28"/>
          <w:lang w:val="en-US" w:eastAsia="en-GB" w:bidi="he-IL"/>
        </w:rPr>
        <w:t xml:space="preserve">.  </w:t>
      </w:r>
      <w:r w:rsidR="00D76562" w:rsidRPr="00C02A20">
        <w:rPr>
          <w:rFonts w:ascii="Gentium" w:hAnsi="Gentium" w:cs="Gentium"/>
          <w:sz w:val="28"/>
          <w:szCs w:val="28"/>
          <w:lang w:val="en-US" w:eastAsia="en-GB" w:bidi="he-IL"/>
        </w:rPr>
        <w:t xml:space="preserve">So </w:t>
      </w:r>
      <w:r w:rsidR="00C02A20">
        <w:rPr>
          <w:rFonts w:ascii="Gentium" w:hAnsi="Gentium" w:cs="Gentium"/>
          <w:sz w:val="28"/>
          <w:szCs w:val="28"/>
          <w:lang w:val="en-US" w:eastAsia="en-GB" w:bidi="he-IL"/>
        </w:rPr>
        <w:t xml:space="preserve">our poet, </w:t>
      </w:r>
      <w:r w:rsidR="00D76562" w:rsidRPr="00C02A20">
        <w:rPr>
          <w:rFonts w:ascii="Gentium" w:hAnsi="Gentium" w:cs="Gentium"/>
          <w:sz w:val="28"/>
          <w:szCs w:val="28"/>
          <w:lang w:val="en-US" w:eastAsia="en-GB" w:bidi="he-IL"/>
        </w:rPr>
        <w:t xml:space="preserve">who </w:t>
      </w:r>
      <w:r w:rsidR="00C02A20">
        <w:rPr>
          <w:rFonts w:ascii="Gentium" w:hAnsi="Gentium" w:cs="Gentium"/>
          <w:sz w:val="28"/>
          <w:szCs w:val="28"/>
          <w:lang w:val="en-US" w:eastAsia="en-GB" w:bidi="he-IL"/>
        </w:rPr>
        <w:t>surely</w:t>
      </w:r>
      <w:r w:rsidR="00D76562" w:rsidRPr="00C02A20">
        <w:rPr>
          <w:rFonts w:ascii="Gentium" w:hAnsi="Gentium" w:cs="Gentium"/>
          <w:sz w:val="28"/>
          <w:szCs w:val="28"/>
          <w:lang w:val="en-US" w:eastAsia="en-GB" w:bidi="he-IL"/>
        </w:rPr>
        <w:t xml:space="preserve"> kn</w:t>
      </w:r>
      <w:r w:rsidR="00A52BAA" w:rsidRPr="00C02A20">
        <w:rPr>
          <w:rFonts w:ascii="Gentium" w:hAnsi="Gentium" w:cs="Gentium"/>
          <w:sz w:val="28"/>
          <w:szCs w:val="28"/>
          <w:lang w:val="en-US" w:eastAsia="en-GB" w:bidi="he-IL"/>
        </w:rPr>
        <w:t>ew</w:t>
      </w:r>
      <w:r w:rsidR="00D76562" w:rsidRPr="00C02A20">
        <w:rPr>
          <w:rFonts w:ascii="Gentium" w:hAnsi="Gentium" w:cs="Gentium"/>
          <w:sz w:val="28"/>
          <w:szCs w:val="28"/>
          <w:lang w:val="en-US" w:eastAsia="en-GB" w:bidi="he-IL"/>
        </w:rPr>
        <w:t xml:space="preserve"> his Jewish history well, </w:t>
      </w:r>
      <w:r w:rsidR="00E11F4F" w:rsidRPr="00C02A20">
        <w:rPr>
          <w:rFonts w:ascii="Gentium" w:hAnsi="Gentium" w:cs="Gentium"/>
          <w:sz w:val="28"/>
          <w:szCs w:val="28"/>
          <w:lang w:val="en-US" w:eastAsia="en-GB" w:bidi="he-IL"/>
        </w:rPr>
        <w:t>with each passing year and no rescue or restoration</w:t>
      </w:r>
      <w:r w:rsidR="00A52BAA" w:rsidRPr="00C02A20">
        <w:rPr>
          <w:rFonts w:ascii="Gentium" w:hAnsi="Gentium" w:cs="Gentium"/>
          <w:sz w:val="28"/>
          <w:szCs w:val="28"/>
          <w:lang w:val="en-US" w:eastAsia="en-GB" w:bidi="he-IL"/>
        </w:rPr>
        <w:t xml:space="preserve"> or redeemer</w:t>
      </w:r>
      <w:r w:rsidR="00E11F4F" w:rsidRPr="00C02A20">
        <w:rPr>
          <w:rFonts w:ascii="Gentium" w:hAnsi="Gentium" w:cs="Gentium"/>
          <w:sz w:val="28"/>
          <w:szCs w:val="28"/>
          <w:lang w:val="en-US" w:eastAsia="en-GB" w:bidi="he-IL"/>
        </w:rPr>
        <w:t>, is concerned that God has forgotten His people.</w:t>
      </w:r>
    </w:p>
    <w:p w:rsidR="00C02A20" w:rsidRDefault="00C02A20" w:rsidP="00C02A20">
      <w:pPr>
        <w:ind w:left="357"/>
        <w:rPr>
          <w:rFonts w:ascii="Gentium" w:hAnsi="Gentium" w:cs="Gentium"/>
          <w:sz w:val="28"/>
          <w:szCs w:val="28"/>
          <w:lang w:val="en-US" w:eastAsia="en-GB" w:bidi="he-IL"/>
        </w:rPr>
      </w:pPr>
    </w:p>
    <w:p w:rsidR="00543349" w:rsidRPr="00CC1D81" w:rsidRDefault="002254F2" w:rsidP="00393163">
      <w:pPr>
        <w:numPr>
          <w:ilvl w:val="1"/>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So he remind</w:t>
      </w:r>
      <w:r w:rsidR="00C02A20">
        <w:rPr>
          <w:rFonts w:ascii="Gentium" w:hAnsi="Gentium" w:cs="Gentium"/>
          <w:sz w:val="28"/>
          <w:szCs w:val="28"/>
          <w:lang w:val="en-US" w:eastAsia="en-GB" w:bidi="he-IL"/>
        </w:rPr>
        <w:t>ed</w:t>
      </w:r>
      <w:r w:rsidRPr="00CC1D81">
        <w:rPr>
          <w:rFonts w:ascii="Gentium" w:hAnsi="Gentium" w:cs="Gentium"/>
          <w:sz w:val="28"/>
          <w:szCs w:val="28"/>
          <w:lang w:val="en-US" w:eastAsia="en-GB" w:bidi="he-IL"/>
        </w:rPr>
        <w:t xml:space="preserve"> the Lord</w:t>
      </w:r>
      <w:r w:rsidR="00C02A20">
        <w:rPr>
          <w:rFonts w:ascii="Gentium" w:hAnsi="Gentium" w:cs="Gentium"/>
          <w:sz w:val="28"/>
          <w:szCs w:val="28"/>
          <w:lang w:val="en-US" w:eastAsia="en-GB" w:bidi="he-IL"/>
        </w:rPr>
        <w:t>,</w:t>
      </w:r>
      <w:r w:rsidRPr="00CC1D81">
        <w:rPr>
          <w:rFonts w:ascii="Gentium" w:hAnsi="Gentium" w:cs="Gentium"/>
          <w:sz w:val="28"/>
          <w:szCs w:val="28"/>
          <w:lang w:val="en-US" w:eastAsia="en-GB" w:bidi="he-IL"/>
        </w:rPr>
        <w:t xml:space="preserve"> </w:t>
      </w:r>
      <w:r w:rsidR="00C02A20">
        <w:rPr>
          <w:rFonts w:ascii="Gentium" w:hAnsi="Gentium" w:cs="Gentium"/>
          <w:sz w:val="28"/>
          <w:szCs w:val="28"/>
          <w:lang w:val="en-US" w:eastAsia="en-GB" w:bidi="he-IL"/>
        </w:rPr>
        <w:t xml:space="preserve">again, </w:t>
      </w:r>
      <w:r w:rsidRPr="00CC1D81">
        <w:rPr>
          <w:rFonts w:ascii="Gentium" w:hAnsi="Gentium" w:cs="Gentium"/>
          <w:sz w:val="28"/>
          <w:szCs w:val="28"/>
          <w:lang w:val="en-US" w:eastAsia="en-GB" w:bidi="he-IL"/>
        </w:rPr>
        <w:t>of all that ha</w:t>
      </w:r>
      <w:r w:rsidR="00C02A20">
        <w:rPr>
          <w:rFonts w:ascii="Gentium" w:hAnsi="Gentium" w:cs="Gentium"/>
          <w:sz w:val="28"/>
          <w:szCs w:val="28"/>
          <w:lang w:val="en-US" w:eastAsia="en-GB" w:bidi="he-IL"/>
        </w:rPr>
        <w:t>d</w:t>
      </w:r>
      <w:r w:rsidRPr="00CC1D81">
        <w:rPr>
          <w:rFonts w:ascii="Gentium" w:hAnsi="Gentium" w:cs="Gentium"/>
          <w:sz w:val="28"/>
          <w:szCs w:val="28"/>
          <w:lang w:val="en-US" w:eastAsia="en-GB" w:bidi="he-IL"/>
        </w:rPr>
        <w:t xml:space="preserve"> happened</w:t>
      </w:r>
      <w:r w:rsidR="00DF0122" w:rsidRPr="00CC1D81">
        <w:rPr>
          <w:rFonts w:ascii="Gentium" w:hAnsi="Gentium" w:cs="Gentium"/>
          <w:sz w:val="28"/>
          <w:szCs w:val="28"/>
          <w:lang w:val="en-US" w:eastAsia="en-GB" w:bidi="he-IL"/>
        </w:rPr>
        <w:t>:</w:t>
      </w:r>
    </w:p>
    <w:p w:rsidR="00543349" w:rsidRPr="00CC1D81" w:rsidRDefault="00F96BDD" w:rsidP="00393163">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Verse 2 speaks of </w:t>
      </w:r>
      <w:r w:rsidR="00C02A20">
        <w:rPr>
          <w:rFonts w:ascii="Gentium" w:hAnsi="Gentium" w:cs="Gentium"/>
          <w:b/>
          <w:caps/>
          <w:sz w:val="28"/>
          <w:szCs w:val="28"/>
          <w:lang w:val="en-US" w:eastAsia="en-GB" w:bidi="he-IL"/>
        </w:rPr>
        <w:t>occupation</w:t>
      </w:r>
      <w:r w:rsidRPr="00CC1D81">
        <w:rPr>
          <w:rFonts w:ascii="Gentium" w:hAnsi="Gentium" w:cs="Gentium"/>
          <w:sz w:val="28"/>
          <w:szCs w:val="28"/>
          <w:lang w:val="en-US" w:eastAsia="en-GB" w:bidi="he-IL"/>
        </w:rPr>
        <w:t xml:space="preserve">.  </w:t>
      </w:r>
      <w:r w:rsidR="00C02A20">
        <w:rPr>
          <w:rFonts w:ascii="Gentium" w:hAnsi="Gentium" w:cs="Gentium"/>
          <w:sz w:val="28"/>
          <w:szCs w:val="28"/>
          <w:lang w:val="en-US" w:eastAsia="en-GB" w:bidi="he-IL"/>
        </w:rPr>
        <w:t xml:space="preserve">When the Jewish people </w:t>
      </w:r>
      <w:r w:rsidRPr="00CC1D81">
        <w:rPr>
          <w:rFonts w:ascii="Gentium" w:hAnsi="Gentium" w:cs="Gentium"/>
          <w:sz w:val="28"/>
          <w:szCs w:val="28"/>
          <w:lang w:val="en-US" w:eastAsia="en-GB" w:bidi="he-IL"/>
        </w:rPr>
        <w:t>first arrived in the Promised Land</w:t>
      </w:r>
      <w:r w:rsidR="00C02A20">
        <w:rPr>
          <w:rFonts w:ascii="Gentium" w:hAnsi="Gentium" w:cs="Gentium"/>
          <w:sz w:val="28"/>
          <w:szCs w:val="28"/>
          <w:lang w:val="en-US" w:eastAsia="en-GB" w:bidi="he-IL"/>
        </w:rPr>
        <w:t xml:space="preserve">, </w:t>
      </w:r>
      <w:r w:rsidRPr="00CC1D81">
        <w:rPr>
          <w:rFonts w:ascii="Gentium" w:hAnsi="Gentium" w:cs="Gentium"/>
          <w:sz w:val="28"/>
          <w:szCs w:val="28"/>
          <w:lang w:val="en-US" w:eastAsia="en-GB" w:bidi="he-IL"/>
        </w:rPr>
        <w:t>the</w:t>
      </w:r>
      <w:r w:rsidR="008328D8" w:rsidRPr="00CC1D81">
        <w:rPr>
          <w:rFonts w:ascii="Gentium" w:hAnsi="Gentium" w:cs="Gentium"/>
          <w:sz w:val="28"/>
          <w:szCs w:val="28"/>
          <w:lang w:val="en-US" w:eastAsia="en-GB" w:bidi="he-IL"/>
        </w:rPr>
        <w:t xml:space="preserve"> land was divided up and each tribe and family was given a piece of land as its permanent inheritance.  </w:t>
      </w:r>
      <w:r w:rsidR="00C02A20">
        <w:rPr>
          <w:rFonts w:ascii="Gentium" w:hAnsi="Gentium" w:cs="Gentium"/>
          <w:sz w:val="28"/>
          <w:szCs w:val="28"/>
          <w:lang w:val="en-US" w:eastAsia="en-GB" w:bidi="he-IL"/>
        </w:rPr>
        <w:t xml:space="preserve">It </w:t>
      </w:r>
      <w:r w:rsidR="008328D8" w:rsidRPr="00CC1D81">
        <w:rPr>
          <w:rFonts w:ascii="Gentium" w:hAnsi="Gentium" w:cs="Gentium"/>
          <w:sz w:val="28"/>
          <w:szCs w:val="28"/>
          <w:lang w:val="en-US" w:eastAsia="en-GB" w:bidi="he-IL"/>
        </w:rPr>
        <w:t>was not allowed to be sold</w:t>
      </w:r>
      <w:r w:rsidR="00C02A20">
        <w:rPr>
          <w:rFonts w:ascii="Gentium" w:hAnsi="Gentium" w:cs="Gentium"/>
          <w:sz w:val="28"/>
          <w:szCs w:val="28"/>
          <w:lang w:val="en-US" w:eastAsia="en-GB" w:bidi="he-IL"/>
        </w:rPr>
        <w:t xml:space="preserve">; it </w:t>
      </w:r>
      <w:r w:rsidR="008328D8" w:rsidRPr="00CC1D81">
        <w:rPr>
          <w:rFonts w:ascii="Gentium" w:hAnsi="Gentium" w:cs="Gentium"/>
          <w:sz w:val="28"/>
          <w:szCs w:val="28"/>
          <w:lang w:val="en-US" w:eastAsia="en-GB" w:bidi="he-IL"/>
        </w:rPr>
        <w:t>ha</w:t>
      </w:r>
      <w:r w:rsidR="00C02A20">
        <w:rPr>
          <w:rFonts w:ascii="Gentium" w:hAnsi="Gentium" w:cs="Gentium"/>
          <w:sz w:val="28"/>
          <w:szCs w:val="28"/>
          <w:lang w:val="en-US" w:eastAsia="en-GB" w:bidi="he-IL"/>
        </w:rPr>
        <w:t>d</w:t>
      </w:r>
      <w:r w:rsidR="008328D8" w:rsidRPr="00CC1D81">
        <w:rPr>
          <w:rFonts w:ascii="Gentium" w:hAnsi="Gentium" w:cs="Gentium"/>
          <w:sz w:val="28"/>
          <w:szCs w:val="28"/>
          <w:lang w:val="en-US" w:eastAsia="en-GB" w:bidi="he-IL"/>
        </w:rPr>
        <w:t xml:space="preserve"> to remain with the family from one generation to the next</w:t>
      </w:r>
      <w:r w:rsidR="00C02A20">
        <w:rPr>
          <w:rFonts w:ascii="Gentium" w:hAnsi="Gentium" w:cs="Gentium"/>
          <w:sz w:val="28"/>
          <w:szCs w:val="28"/>
          <w:lang w:val="en-US" w:eastAsia="en-GB" w:bidi="he-IL"/>
        </w:rPr>
        <w:t xml:space="preserve"> as </w:t>
      </w:r>
      <w:r w:rsidR="008328D8" w:rsidRPr="00CC1D81">
        <w:rPr>
          <w:rFonts w:ascii="Gentium" w:hAnsi="Gentium" w:cs="Gentium"/>
          <w:sz w:val="28"/>
          <w:szCs w:val="28"/>
          <w:lang w:val="en-US" w:eastAsia="en-GB" w:bidi="he-IL"/>
        </w:rPr>
        <w:t xml:space="preserve">a symbol of God’s faithfulness.  </w:t>
      </w:r>
      <w:r w:rsidR="00A07DDE" w:rsidRPr="00CC1D81">
        <w:rPr>
          <w:rFonts w:ascii="Gentium" w:hAnsi="Gentium" w:cs="Gentium"/>
          <w:sz w:val="28"/>
          <w:szCs w:val="28"/>
          <w:lang w:val="en-US" w:eastAsia="en-GB" w:bidi="he-IL"/>
        </w:rPr>
        <w:t xml:space="preserve">But all that </w:t>
      </w:r>
      <w:r w:rsidR="00C02A20">
        <w:rPr>
          <w:rFonts w:ascii="Gentium" w:hAnsi="Gentium" w:cs="Gentium"/>
          <w:sz w:val="28"/>
          <w:szCs w:val="28"/>
          <w:lang w:val="en-US" w:eastAsia="en-GB" w:bidi="he-IL"/>
        </w:rPr>
        <w:t>wa</w:t>
      </w:r>
      <w:r w:rsidR="00A07DDE" w:rsidRPr="00CC1D81">
        <w:rPr>
          <w:rFonts w:ascii="Gentium" w:hAnsi="Gentium" w:cs="Gentium"/>
          <w:sz w:val="28"/>
          <w:szCs w:val="28"/>
          <w:lang w:val="en-US" w:eastAsia="en-GB" w:bidi="he-IL"/>
        </w:rPr>
        <w:t>s gone as the poet reminds the Lord that strangers now inherit the land.</w:t>
      </w:r>
    </w:p>
    <w:p w:rsidR="00543349" w:rsidRPr="00CC1D81" w:rsidRDefault="00A07DDE" w:rsidP="00393163">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Verse 3 speaks of </w:t>
      </w:r>
      <w:r w:rsidRPr="00CC1D81">
        <w:rPr>
          <w:rFonts w:ascii="Gentium" w:hAnsi="Gentium" w:cs="Gentium"/>
          <w:b/>
          <w:caps/>
          <w:sz w:val="28"/>
          <w:szCs w:val="28"/>
          <w:lang w:val="en-US" w:eastAsia="en-GB" w:bidi="he-IL"/>
        </w:rPr>
        <w:t>Bereavement</w:t>
      </w:r>
      <w:r w:rsidRPr="00CC1D81">
        <w:rPr>
          <w:rFonts w:ascii="Gentium" w:hAnsi="Gentium" w:cs="Gentium"/>
          <w:sz w:val="28"/>
          <w:szCs w:val="28"/>
          <w:lang w:val="en-US" w:eastAsia="en-GB" w:bidi="he-IL"/>
        </w:rPr>
        <w:t xml:space="preserve">.  One of the ways that God demonstrated His </w:t>
      </w:r>
      <w:r w:rsidR="00B22408" w:rsidRPr="00CC1D81">
        <w:rPr>
          <w:rFonts w:ascii="Gentium" w:hAnsi="Gentium" w:cs="Gentium"/>
          <w:sz w:val="28"/>
          <w:szCs w:val="28"/>
          <w:lang w:val="en-US" w:eastAsia="en-GB" w:bidi="he-IL"/>
        </w:rPr>
        <w:t>love</w:t>
      </w:r>
      <w:r w:rsidRPr="00CC1D81">
        <w:rPr>
          <w:rFonts w:ascii="Gentium" w:hAnsi="Gentium" w:cs="Gentium"/>
          <w:sz w:val="28"/>
          <w:szCs w:val="28"/>
          <w:lang w:val="en-US" w:eastAsia="en-GB" w:bidi="he-IL"/>
        </w:rPr>
        <w:t xml:space="preserve"> for His people was in the special laws He put in place </w:t>
      </w:r>
      <w:r w:rsidR="00B22408" w:rsidRPr="00CC1D81">
        <w:rPr>
          <w:rFonts w:ascii="Gentium" w:hAnsi="Gentium" w:cs="Gentium"/>
          <w:sz w:val="28"/>
          <w:szCs w:val="28"/>
          <w:lang w:val="en-US" w:eastAsia="en-GB" w:bidi="he-IL"/>
        </w:rPr>
        <w:t>for the care and protection of orphans and widows.  Well, says the poet, Look, Lord</w:t>
      </w:r>
      <w:r w:rsidR="00DF0122" w:rsidRPr="00CC1D81">
        <w:rPr>
          <w:rFonts w:ascii="Gentium" w:hAnsi="Gentium" w:cs="Gentium"/>
          <w:sz w:val="28"/>
          <w:szCs w:val="28"/>
          <w:lang w:val="en-US" w:eastAsia="en-GB" w:bidi="he-IL"/>
        </w:rPr>
        <w:t>, w</w:t>
      </w:r>
      <w:r w:rsidR="00B22408" w:rsidRPr="00CC1D81">
        <w:rPr>
          <w:rFonts w:ascii="Gentium" w:hAnsi="Gentium" w:cs="Gentium"/>
          <w:sz w:val="28"/>
          <w:szCs w:val="28"/>
          <w:lang w:val="en-US" w:eastAsia="en-GB" w:bidi="he-IL"/>
        </w:rPr>
        <w:t>e are all orphans and widows because so many have died.</w:t>
      </w:r>
    </w:p>
    <w:p w:rsidR="00543349" w:rsidRPr="00CC1D81" w:rsidRDefault="00B22408" w:rsidP="00393163">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Verse 4 speaks of </w:t>
      </w:r>
      <w:r w:rsidRPr="00CC1D81">
        <w:rPr>
          <w:rFonts w:ascii="Gentium" w:hAnsi="Gentium" w:cs="Gentium"/>
          <w:b/>
          <w:caps/>
          <w:sz w:val="28"/>
          <w:szCs w:val="28"/>
          <w:lang w:val="en-US" w:eastAsia="en-GB" w:bidi="he-IL"/>
        </w:rPr>
        <w:t>Poverty</w:t>
      </w:r>
      <w:r w:rsidRPr="00CC1D81">
        <w:rPr>
          <w:rFonts w:ascii="Gentium" w:hAnsi="Gentium" w:cs="Gentium"/>
          <w:sz w:val="28"/>
          <w:szCs w:val="28"/>
          <w:lang w:val="en-US" w:eastAsia="en-GB" w:bidi="he-IL"/>
        </w:rPr>
        <w:t xml:space="preserve">.  Jerusalem and Judah </w:t>
      </w:r>
      <w:r w:rsidR="008D22DE" w:rsidRPr="00CC1D81">
        <w:rPr>
          <w:rFonts w:ascii="Gentium" w:hAnsi="Gentium" w:cs="Gentium"/>
          <w:sz w:val="28"/>
          <w:szCs w:val="28"/>
          <w:lang w:val="en-US" w:eastAsia="en-GB" w:bidi="he-IL"/>
        </w:rPr>
        <w:t>w</w:t>
      </w:r>
      <w:r w:rsidRPr="00CC1D81">
        <w:rPr>
          <w:rFonts w:ascii="Gentium" w:hAnsi="Gentium" w:cs="Gentium"/>
          <w:sz w:val="28"/>
          <w:szCs w:val="28"/>
          <w:lang w:val="en-US" w:eastAsia="en-GB" w:bidi="he-IL"/>
        </w:rPr>
        <w:t xml:space="preserve">ere </w:t>
      </w:r>
      <w:r w:rsidR="00C02A20">
        <w:rPr>
          <w:rFonts w:ascii="Gentium" w:hAnsi="Gentium" w:cs="Gentium"/>
          <w:sz w:val="28"/>
          <w:szCs w:val="28"/>
          <w:lang w:val="en-US" w:eastAsia="en-GB" w:bidi="he-IL"/>
        </w:rPr>
        <w:t xml:space="preserve">once </w:t>
      </w:r>
      <w:r w:rsidRPr="00CC1D81">
        <w:rPr>
          <w:rFonts w:ascii="Gentium" w:hAnsi="Gentium" w:cs="Gentium"/>
          <w:sz w:val="28"/>
          <w:szCs w:val="28"/>
          <w:lang w:val="en-US" w:eastAsia="en-GB" w:bidi="he-IL"/>
        </w:rPr>
        <w:t xml:space="preserve">places of abundant </w:t>
      </w:r>
      <w:r w:rsidR="00C02A20">
        <w:rPr>
          <w:rFonts w:ascii="Gentium" w:hAnsi="Gentium" w:cs="Gentium"/>
          <w:sz w:val="28"/>
          <w:szCs w:val="28"/>
          <w:lang w:val="en-US" w:eastAsia="en-GB" w:bidi="he-IL"/>
        </w:rPr>
        <w:t>and free supplies</w:t>
      </w:r>
      <w:r w:rsidR="001006AB" w:rsidRPr="00CC1D81">
        <w:rPr>
          <w:rFonts w:ascii="Gentium" w:hAnsi="Gentium" w:cs="Gentium"/>
          <w:sz w:val="28"/>
          <w:szCs w:val="28"/>
          <w:lang w:val="en-US" w:eastAsia="en-GB" w:bidi="he-IL"/>
        </w:rPr>
        <w:t xml:space="preserve">.  But now the basics of life </w:t>
      </w:r>
      <w:r w:rsidR="00C02A20">
        <w:rPr>
          <w:rFonts w:ascii="Gentium" w:hAnsi="Gentium" w:cs="Gentium"/>
          <w:sz w:val="28"/>
          <w:szCs w:val="28"/>
          <w:lang w:val="en-US" w:eastAsia="en-GB" w:bidi="he-IL"/>
        </w:rPr>
        <w:t xml:space="preserve">had to </w:t>
      </w:r>
      <w:r w:rsidR="001006AB" w:rsidRPr="00CC1D81">
        <w:rPr>
          <w:rFonts w:ascii="Gentium" w:hAnsi="Gentium" w:cs="Gentium"/>
          <w:sz w:val="28"/>
          <w:szCs w:val="28"/>
          <w:lang w:val="en-US" w:eastAsia="en-GB" w:bidi="he-IL"/>
        </w:rPr>
        <w:t>be bought and paid for.</w:t>
      </w:r>
    </w:p>
    <w:p w:rsidR="00543349" w:rsidRPr="00CC1D81" w:rsidRDefault="001006AB" w:rsidP="00393163">
      <w:pPr>
        <w:numPr>
          <w:ilvl w:val="2"/>
          <w:numId w:val="4"/>
        </w:numPr>
        <w:rPr>
          <w:rFonts w:ascii="Gentium" w:hAnsi="Gentium" w:cs="Gentium"/>
          <w:sz w:val="28"/>
          <w:szCs w:val="28"/>
          <w:lang w:val="en-US" w:eastAsia="en-GB" w:bidi="he-IL"/>
        </w:rPr>
      </w:pPr>
      <w:r w:rsidRPr="00CC1D81">
        <w:rPr>
          <w:rFonts w:ascii="Gentium" w:hAnsi="Gentium"/>
          <w:sz w:val="28"/>
          <w:szCs w:val="28"/>
        </w:rPr>
        <w:lastRenderedPageBreak/>
        <w:t xml:space="preserve">Verse 5 speaks of </w:t>
      </w:r>
      <w:r w:rsidRPr="00CC1D81">
        <w:rPr>
          <w:rFonts w:ascii="Gentium" w:hAnsi="Gentium"/>
          <w:b/>
          <w:caps/>
          <w:sz w:val="28"/>
          <w:szCs w:val="28"/>
        </w:rPr>
        <w:t>Harassment</w:t>
      </w:r>
      <w:r w:rsidRPr="00CC1D81">
        <w:rPr>
          <w:rFonts w:ascii="Gentium" w:hAnsi="Gentium"/>
          <w:sz w:val="28"/>
          <w:szCs w:val="28"/>
        </w:rPr>
        <w:t xml:space="preserve">.  The people </w:t>
      </w:r>
      <w:r w:rsidR="00C02A20">
        <w:rPr>
          <w:rFonts w:ascii="Gentium" w:hAnsi="Gentium"/>
          <w:sz w:val="28"/>
          <w:szCs w:val="28"/>
        </w:rPr>
        <w:t>we</w:t>
      </w:r>
      <w:r w:rsidRPr="00CC1D81">
        <w:rPr>
          <w:rFonts w:ascii="Gentium" w:hAnsi="Gentium"/>
          <w:sz w:val="28"/>
          <w:szCs w:val="28"/>
        </w:rPr>
        <w:t xml:space="preserve">re constantly </w:t>
      </w:r>
      <w:r w:rsidR="00C02A20">
        <w:rPr>
          <w:rFonts w:ascii="Gentium" w:hAnsi="Gentium"/>
          <w:sz w:val="28"/>
          <w:szCs w:val="28"/>
        </w:rPr>
        <w:t>hassled and harassed</w:t>
      </w:r>
      <w:r w:rsidR="004F1DC5">
        <w:rPr>
          <w:rFonts w:ascii="Gentium" w:hAnsi="Gentium"/>
          <w:sz w:val="28"/>
          <w:szCs w:val="28"/>
        </w:rPr>
        <w:t xml:space="preserve"> by enemies</w:t>
      </w:r>
      <w:r w:rsidR="00C02A20">
        <w:rPr>
          <w:rFonts w:ascii="Gentium" w:hAnsi="Gentium"/>
          <w:sz w:val="28"/>
          <w:szCs w:val="28"/>
        </w:rPr>
        <w:t xml:space="preserve">, </w:t>
      </w:r>
      <w:r w:rsidRPr="00CC1D81">
        <w:rPr>
          <w:rFonts w:ascii="Gentium" w:hAnsi="Gentium"/>
          <w:sz w:val="28"/>
          <w:szCs w:val="28"/>
        </w:rPr>
        <w:t xml:space="preserve">to the point that they </w:t>
      </w:r>
      <w:r w:rsidR="00C02A20">
        <w:rPr>
          <w:rFonts w:ascii="Gentium" w:hAnsi="Gentium"/>
          <w:sz w:val="28"/>
          <w:szCs w:val="28"/>
        </w:rPr>
        <w:t>we</w:t>
      </w:r>
      <w:r w:rsidRPr="00CC1D81">
        <w:rPr>
          <w:rFonts w:ascii="Gentium" w:hAnsi="Gentium"/>
          <w:sz w:val="28"/>
          <w:szCs w:val="28"/>
        </w:rPr>
        <w:t xml:space="preserve">re </w:t>
      </w:r>
      <w:r w:rsidR="00C02A20">
        <w:rPr>
          <w:rFonts w:ascii="Gentium" w:hAnsi="Gentium"/>
          <w:sz w:val="28"/>
          <w:szCs w:val="28"/>
        </w:rPr>
        <w:t>exhausted</w:t>
      </w:r>
      <w:r w:rsidRPr="00CC1D81">
        <w:rPr>
          <w:rFonts w:ascii="Gentium" w:hAnsi="Gentium"/>
          <w:sz w:val="28"/>
          <w:szCs w:val="28"/>
        </w:rPr>
        <w:t>.</w:t>
      </w:r>
    </w:p>
    <w:p w:rsidR="00543349" w:rsidRPr="00CC1D81" w:rsidRDefault="00315B56" w:rsidP="00393163">
      <w:pPr>
        <w:numPr>
          <w:ilvl w:val="2"/>
          <w:numId w:val="4"/>
        </w:numPr>
        <w:rPr>
          <w:rFonts w:ascii="Gentium" w:hAnsi="Gentium" w:cs="Gentium"/>
          <w:sz w:val="28"/>
          <w:szCs w:val="28"/>
          <w:lang w:val="en-US" w:eastAsia="en-GB" w:bidi="he-IL"/>
        </w:rPr>
      </w:pPr>
      <w:r w:rsidRPr="00CC1D81">
        <w:rPr>
          <w:rFonts w:ascii="Gentium" w:hAnsi="Gentium"/>
          <w:sz w:val="28"/>
          <w:szCs w:val="28"/>
        </w:rPr>
        <w:t xml:space="preserve">Verse 6 speaks of </w:t>
      </w:r>
      <w:r w:rsidR="002759E0" w:rsidRPr="00CC1D81">
        <w:rPr>
          <w:rFonts w:ascii="Gentium" w:hAnsi="Gentium"/>
          <w:b/>
          <w:caps/>
          <w:sz w:val="28"/>
          <w:szCs w:val="28"/>
        </w:rPr>
        <w:t>dependence</w:t>
      </w:r>
      <w:r w:rsidRPr="00CC1D81">
        <w:rPr>
          <w:rFonts w:ascii="Gentium" w:hAnsi="Gentium"/>
          <w:sz w:val="28"/>
          <w:szCs w:val="28"/>
        </w:rPr>
        <w:t xml:space="preserve">.  </w:t>
      </w:r>
      <w:r w:rsidR="002759E0" w:rsidRPr="00CC1D81">
        <w:rPr>
          <w:rFonts w:ascii="Gentium" w:hAnsi="Gentium"/>
          <w:sz w:val="28"/>
          <w:szCs w:val="28"/>
        </w:rPr>
        <w:t xml:space="preserve">What is described there is the fact that those who remain in </w:t>
      </w:r>
      <w:r w:rsidR="004F1DC5">
        <w:rPr>
          <w:rFonts w:ascii="Gentium" w:hAnsi="Gentium"/>
          <w:sz w:val="28"/>
          <w:szCs w:val="28"/>
        </w:rPr>
        <w:t xml:space="preserve">Jerusalem had to </w:t>
      </w:r>
      <w:r w:rsidR="002759E0" w:rsidRPr="00CC1D81">
        <w:rPr>
          <w:rFonts w:ascii="Gentium" w:hAnsi="Gentium"/>
          <w:sz w:val="28"/>
          <w:szCs w:val="28"/>
        </w:rPr>
        <w:t>stretch out their hands to Assyria in the North and Egypt in the South just to get enough bread to survive on.</w:t>
      </w:r>
    </w:p>
    <w:p w:rsidR="00543349" w:rsidRPr="00CC1D81" w:rsidRDefault="002759E0" w:rsidP="00393163">
      <w:pPr>
        <w:numPr>
          <w:ilvl w:val="2"/>
          <w:numId w:val="4"/>
        </w:numPr>
        <w:rPr>
          <w:rFonts w:ascii="Gentium" w:hAnsi="Gentium" w:cs="Gentium"/>
          <w:sz w:val="28"/>
          <w:szCs w:val="28"/>
          <w:lang w:val="en-US" w:eastAsia="en-GB" w:bidi="he-IL"/>
        </w:rPr>
      </w:pPr>
      <w:r w:rsidRPr="00CC1D81">
        <w:rPr>
          <w:rFonts w:ascii="Gentium" w:hAnsi="Gentium"/>
          <w:sz w:val="28"/>
          <w:szCs w:val="28"/>
        </w:rPr>
        <w:t xml:space="preserve">Verse 7 speaks of </w:t>
      </w:r>
      <w:r w:rsidR="00AF7C58" w:rsidRPr="00CC1D81">
        <w:rPr>
          <w:rFonts w:ascii="Gentium" w:hAnsi="Gentium"/>
          <w:b/>
          <w:caps/>
          <w:sz w:val="28"/>
          <w:szCs w:val="28"/>
        </w:rPr>
        <w:t>Generational</w:t>
      </w:r>
      <w:r w:rsidR="00AF7C58" w:rsidRPr="00CC1D81">
        <w:rPr>
          <w:rFonts w:ascii="Gentium" w:hAnsi="Gentium"/>
          <w:sz w:val="28"/>
          <w:szCs w:val="28"/>
        </w:rPr>
        <w:t xml:space="preserve"> </w:t>
      </w:r>
      <w:r w:rsidR="00AF7C58" w:rsidRPr="00CC1D81">
        <w:rPr>
          <w:rFonts w:ascii="Gentium" w:hAnsi="Gentium"/>
          <w:b/>
          <w:caps/>
          <w:sz w:val="28"/>
          <w:szCs w:val="28"/>
        </w:rPr>
        <w:t>Guilt</w:t>
      </w:r>
      <w:r w:rsidRPr="00CC1D81">
        <w:rPr>
          <w:rFonts w:ascii="Gentium" w:hAnsi="Gentium"/>
          <w:sz w:val="28"/>
          <w:szCs w:val="28"/>
        </w:rPr>
        <w:t>.</w:t>
      </w:r>
      <w:r w:rsidR="00004038" w:rsidRPr="00CC1D81">
        <w:rPr>
          <w:rFonts w:ascii="Gentium" w:hAnsi="Gentium"/>
          <w:sz w:val="28"/>
          <w:szCs w:val="28"/>
        </w:rPr>
        <w:t xml:space="preserve">  </w:t>
      </w:r>
      <w:r w:rsidR="00FA1B94" w:rsidRPr="00CC1D81">
        <w:rPr>
          <w:rFonts w:ascii="Gentium" w:hAnsi="Gentium"/>
          <w:sz w:val="28"/>
          <w:szCs w:val="28"/>
        </w:rPr>
        <w:t xml:space="preserve">Such is the weight of the disaster that has come upon the </w:t>
      </w:r>
      <w:proofErr w:type="gramStart"/>
      <w:r w:rsidR="00FA1B94" w:rsidRPr="00CC1D81">
        <w:rPr>
          <w:rFonts w:ascii="Gentium" w:hAnsi="Gentium"/>
          <w:sz w:val="28"/>
          <w:szCs w:val="28"/>
        </w:rPr>
        <w:t>people,</w:t>
      </w:r>
      <w:proofErr w:type="gramEnd"/>
      <w:r w:rsidR="00FA1B94" w:rsidRPr="00CC1D81">
        <w:rPr>
          <w:rFonts w:ascii="Gentium" w:hAnsi="Gentium"/>
          <w:sz w:val="28"/>
          <w:szCs w:val="28"/>
        </w:rPr>
        <w:t xml:space="preserve"> t</w:t>
      </w:r>
      <w:r w:rsidR="00004038" w:rsidRPr="00CC1D81">
        <w:rPr>
          <w:rFonts w:ascii="Gentium" w:hAnsi="Gentium"/>
          <w:sz w:val="28"/>
          <w:szCs w:val="28"/>
        </w:rPr>
        <w:t>he poet recognizes that</w:t>
      </w:r>
      <w:r w:rsidR="00FA1B94" w:rsidRPr="00CC1D81">
        <w:rPr>
          <w:rFonts w:ascii="Gentium" w:hAnsi="Gentium"/>
          <w:sz w:val="28"/>
          <w:szCs w:val="28"/>
        </w:rPr>
        <w:t xml:space="preserve"> this must be, at least in part, because of the sin of previous </w:t>
      </w:r>
      <w:r w:rsidR="00004038" w:rsidRPr="00CC1D81">
        <w:rPr>
          <w:rFonts w:ascii="Gentium" w:hAnsi="Gentium"/>
          <w:sz w:val="28"/>
          <w:szCs w:val="28"/>
        </w:rPr>
        <w:t>generations</w:t>
      </w:r>
      <w:r w:rsidR="00FA1B94" w:rsidRPr="00CC1D81">
        <w:rPr>
          <w:rFonts w:ascii="Gentium" w:hAnsi="Gentium"/>
          <w:sz w:val="28"/>
          <w:szCs w:val="28"/>
        </w:rPr>
        <w:t xml:space="preserve">.  </w:t>
      </w:r>
    </w:p>
    <w:p w:rsidR="00543349" w:rsidRPr="00CC1D81" w:rsidRDefault="000C4A2F" w:rsidP="00543349">
      <w:pPr>
        <w:numPr>
          <w:ilvl w:val="3"/>
          <w:numId w:val="4"/>
        </w:numPr>
        <w:rPr>
          <w:rFonts w:ascii="Gentium" w:hAnsi="Gentium" w:cs="Gentium"/>
          <w:sz w:val="28"/>
          <w:szCs w:val="28"/>
          <w:lang w:val="en-US" w:eastAsia="en-GB" w:bidi="he-IL"/>
        </w:rPr>
      </w:pPr>
      <w:r w:rsidRPr="00CC1D81">
        <w:rPr>
          <w:rFonts w:ascii="Gentium" w:hAnsi="Gentium"/>
          <w:sz w:val="28"/>
          <w:szCs w:val="28"/>
        </w:rPr>
        <w:t xml:space="preserve">Now, we have to be careful here to remember God’s special relationship with the OT Jews.  </w:t>
      </w:r>
      <w:r w:rsidR="001B630F" w:rsidRPr="00CC1D81">
        <w:rPr>
          <w:rFonts w:ascii="Gentium" w:hAnsi="Gentium"/>
          <w:sz w:val="28"/>
          <w:szCs w:val="28"/>
        </w:rPr>
        <w:t xml:space="preserve">He ruled them, directly, as their government, if you like.  </w:t>
      </w:r>
      <w:r w:rsidR="004F1DC5">
        <w:rPr>
          <w:rFonts w:ascii="Gentium" w:hAnsi="Gentium"/>
          <w:sz w:val="28"/>
          <w:szCs w:val="28"/>
        </w:rPr>
        <w:t>The Second Comman</w:t>
      </w:r>
      <w:r w:rsidR="00573BEA">
        <w:rPr>
          <w:rFonts w:ascii="Gentium" w:hAnsi="Gentium"/>
          <w:sz w:val="28"/>
          <w:szCs w:val="28"/>
        </w:rPr>
        <w:t>dment</w:t>
      </w:r>
      <w:r w:rsidR="004F1DC5">
        <w:rPr>
          <w:rFonts w:ascii="Gentium" w:hAnsi="Gentium"/>
          <w:sz w:val="28"/>
          <w:szCs w:val="28"/>
        </w:rPr>
        <w:t xml:space="preserve"> says, “</w:t>
      </w:r>
      <w:r w:rsidR="004F1DC5" w:rsidRPr="00573BEA">
        <w:rPr>
          <w:rFonts w:ascii="Gentium" w:hAnsi="Gentium"/>
          <w:i/>
          <w:sz w:val="28"/>
          <w:szCs w:val="28"/>
        </w:rPr>
        <w:t xml:space="preserve">You shall have no other gods before me.  </w:t>
      </w:r>
      <w:r w:rsidR="004F1DC5" w:rsidRPr="00573BEA">
        <w:rPr>
          <w:rFonts w:ascii="Gentium" w:hAnsi="Gentium"/>
          <w:i/>
          <w:sz w:val="28"/>
          <w:lang w:val="en-US" w:eastAsia="en-NZ" w:bidi="he-IL"/>
        </w:rPr>
        <w:t xml:space="preserve">You shall not bow down to them or serve them, for I the LORD your God am a jealous God, </w:t>
      </w:r>
      <w:r w:rsidR="004F1DC5" w:rsidRPr="00573BEA">
        <w:rPr>
          <w:rFonts w:ascii="Gentium" w:hAnsi="Gentium"/>
          <w:i/>
          <w:sz w:val="28"/>
          <w:u w:val="single"/>
          <w:lang w:val="en-US" w:eastAsia="en-NZ" w:bidi="he-IL"/>
        </w:rPr>
        <w:t>visiting the iniquity of the fathers on the children to the third and the fourth generation of those who hate me</w:t>
      </w:r>
      <w:r w:rsidR="003B0B91" w:rsidRPr="00573BEA">
        <w:rPr>
          <w:rFonts w:ascii="Gentium" w:hAnsi="Gentium"/>
          <w:i/>
          <w:sz w:val="28"/>
          <w:u w:val="single"/>
          <w:lang w:val="en-US" w:eastAsia="en-NZ" w:bidi="he-IL"/>
        </w:rPr>
        <w:t>.</w:t>
      </w:r>
      <w:r w:rsidR="003B0B91">
        <w:rPr>
          <w:rFonts w:ascii="Gentium" w:hAnsi="Gentium"/>
          <w:sz w:val="28"/>
          <w:lang w:val="en-US" w:eastAsia="en-NZ" w:bidi="he-IL"/>
        </w:rPr>
        <w:t xml:space="preserve">”  </w:t>
      </w:r>
      <w:r w:rsidR="00573BEA">
        <w:rPr>
          <w:rFonts w:ascii="Gentium" w:hAnsi="Gentium"/>
          <w:sz w:val="28"/>
          <w:lang w:val="en-US" w:eastAsia="en-NZ" w:bidi="he-IL"/>
        </w:rPr>
        <w:t xml:space="preserve">So God had warned them what would happen if they worshipped idols.  </w:t>
      </w:r>
      <w:r w:rsidR="004F1DC5">
        <w:rPr>
          <w:rFonts w:ascii="Gentium" w:hAnsi="Gentium"/>
          <w:sz w:val="28"/>
          <w:szCs w:val="28"/>
        </w:rPr>
        <w:t xml:space="preserve">And </w:t>
      </w:r>
      <w:r w:rsidR="003B0B91">
        <w:rPr>
          <w:rFonts w:ascii="Gentium" w:hAnsi="Gentium"/>
          <w:sz w:val="28"/>
          <w:szCs w:val="28"/>
        </w:rPr>
        <w:t xml:space="preserve">there had been generations of idolatry in Israel and now </w:t>
      </w:r>
      <w:r w:rsidR="004F1DC5">
        <w:rPr>
          <w:rFonts w:ascii="Gentium" w:hAnsi="Gentium"/>
          <w:sz w:val="28"/>
          <w:szCs w:val="28"/>
        </w:rPr>
        <w:t xml:space="preserve">the </w:t>
      </w:r>
      <w:r w:rsidR="00573BEA">
        <w:rPr>
          <w:rFonts w:ascii="Gentium" w:hAnsi="Gentium"/>
          <w:sz w:val="28"/>
          <w:szCs w:val="28"/>
        </w:rPr>
        <w:t xml:space="preserve">consequences of the </w:t>
      </w:r>
      <w:r w:rsidR="004F1DC5">
        <w:rPr>
          <w:rFonts w:ascii="Gentium" w:hAnsi="Gentium"/>
          <w:sz w:val="28"/>
          <w:szCs w:val="28"/>
        </w:rPr>
        <w:t>Lord’s judgment w</w:t>
      </w:r>
      <w:r w:rsidR="00573BEA">
        <w:rPr>
          <w:rFonts w:ascii="Gentium" w:hAnsi="Gentium"/>
          <w:sz w:val="28"/>
          <w:szCs w:val="28"/>
        </w:rPr>
        <w:t>ere</w:t>
      </w:r>
      <w:r w:rsidR="003B0B91">
        <w:rPr>
          <w:rFonts w:ascii="Gentium" w:hAnsi="Gentium"/>
          <w:sz w:val="28"/>
          <w:szCs w:val="28"/>
        </w:rPr>
        <w:t xml:space="preserve"> being </w:t>
      </w:r>
      <w:r w:rsidR="004F1DC5">
        <w:rPr>
          <w:rFonts w:ascii="Gentium" w:hAnsi="Gentium"/>
          <w:sz w:val="28"/>
          <w:szCs w:val="28"/>
        </w:rPr>
        <w:t>endured by children and grandchildren.</w:t>
      </w:r>
    </w:p>
    <w:p w:rsidR="00573BEA" w:rsidRPr="00573BEA" w:rsidRDefault="00573BEA" w:rsidP="00573BEA">
      <w:pPr>
        <w:numPr>
          <w:ilvl w:val="3"/>
          <w:numId w:val="4"/>
        </w:numPr>
        <w:rPr>
          <w:rFonts w:ascii="Gentium" w:hAnsi="Gentium" w:cs="Gentium"/>
          <w:sz w:val="28"/>
          <w:szCs w:val="28"/>
          <w:lang w:val="en-US" w:eastAsia="en-GB" w:bidi="he-IL"/>
        </w:rPr>
      </w:pPr>
      <w:r w:rsidRPr="00CC1D81">
        <w:rPr>
          <w:rFonts w:ascii="Gentium" w:hAnsi="Gentium"/>
          <w:sz w:val="28"/>
          <w:szCs w:val="28"/>
        </w:rPr>
        <w:t xml:space="preserve">But </w:t>
      </w:r>
      <w:r>
        <w:rPr>
          <w:rFonts w:ascii="Gentium" w:hAnsi="Gentium"/>
          <w:sz w:val="28"/>
          <w:szCs w:val="28"/>
        </w:rPr>
        <w:t>this does not mean that if we encounter severe</w:t>
      </w:r>
      <w:r w:rsidRPr="00CC1D81">
        <w:rPr>
          <w:rFonts w:ascii="Gentium" w:hAnsi="Gentium"/>
          <w:sz w:val="28"/>
          <w:szCs w:val="28"/>
        </w:rPr>
        <w:t xml:space="preserve"> suffering</w:t>
      </w:r>
      <w:r>
        <w:rPr>
          <w:rFonts w:ascii="Gentium" w:hAnsi="Gentium"/>
          <w:sz w:val="28"/>
          <w:szCs w:val="28"/>
        </w:rPr>
        <w:t xml:space="preserve"> today that it must be a punishment for something our </w:t>
      </w:r>
      <w:r w:rsidRPr="00CC1D81">
        <w:rPr>
          <w:rFonts w:ascii="Gentium" w:hAnsi="Gentium"/>
          <w:sz w:val="28"/>
          <w:szCs w:val="28"/>
        </w:rPr>
        <w:t xml:space="preserve">parents or grandparents </w:t>
      </w:r>
      <w:r>
        <w:rPr>
          <w:rFonts w:ascii="Gentium" w:hAnsi="Gentium"/>
          <w:sz w:val="28"/>
          <w:szCs w:val="28"/>
        </w:rPr>
        <w:t>did.  I</w:t>
      </w:r>
      <w:r w:rsidRPr="00573BEA">
        <w:rPr>
          <w:rFonts w:ascii="Gentium" w:hAnsi="Gentium"/>
          <w:sz w:val="28"/>
          <w:szCs w:val="28"/>
        </w:rPr>
        <w:t>n the days of Jesus</w:t>
      </w:r>
      <w:r>
        <w:rPr>
          <w:rFonts w:ascii="Gentium" w:hAnsi="Gentium"/>
          <w:sz w:val="28"/>
          <w:szCs w:val="28"/>
        </w:rPr>
        <w:t xml:space="preserve">, His disciples saw </w:t>
      </w:r>
      <w:r w:rsidRPr="00573BEA">
        <w:rPr>
          <w:rFonts w:ascii="Gentium" w:hAnsi="Gentium"/>
          <w:sz w:val="28"/>
          <w:szCs w:val="28"/>
        </w:rPr>
        <w:t xml:space="preserve">a man born blind and </w:t>
      </w:r>
      <w:r>
        <w:rPr>
          <w:rFonts w:ascii="Gentium" w:hAnsi="Gentium"/>
          <w:sz w:val="28"/>
          <w:szCs w:val="28"/>
        </w:rPr>
        <w:t xml:space="preserve">they </w:t>
      </w:r>
      <w:r w:rsidRPr="00573BEA">
        <w:rPr>
          <w:rFonts w:ascii="Gentium" w:hAnsi="Gentium"/>
          <w:sz w:val="28"/>
          <w:szCs w:val="28"/>
        </w:rPr>
        <w:t xml:space="preserve">asked </w:t>
      </w:r>
      <w:r>
        <w:rPr>
          <w:rFonts w:ascii="Gentium" w:hAnsi="Gentium"/>
          <w:sz w:val="28"/>
          <w:szCs w:val="28"/>
        </w:rPr>
        <w:t>Jesus</w:t>
      </w:r>
      <w:r w:rsidRPr="00573BEA">
        <w:rPr>
          <w:rFonts w:ascii="Gentium" w:hAnsi="Gentium"/>
          <w:sz w:val="28"/>
          <w:szCs w:val="28"/>
        </w:rPr>
        <w:t xml:space="preserve"> if the blindness was because of his sin or his parents.  </w:t>
      </w:r>
      <w:r>
        <w:rPr>
          <w:rFonts w:ascii="Gentium" w:hAnsi="Gentium"/>
          <w:sz w:val="28"/>
          <w:szCs w:val="28"/>
        </w:rPr>
        <w:t xml:space="preserve">What was Jesus reply?  </w:t>
      </w:r>
      <w:r w:rsidRPr="00573BEA">
        <w:rPr>
          <w:rFonts w:ascii="Gentium" w:hAnsi="Gentium"/>
          <w:sz w:val="28"/>
          <w:szCs w:val="28"/>
        </w:rPr>
        <w:t xml:space="preserve">The </w:t>
      </w:r>
      <w:r>
        <w:rPr>
          <w:rFonts w:ascii="Gentium" w:hAnsi="Gentium"/>
          <w:sz w:val="28"/>
          <w:szCs w:val="28"/>
        </w:rPr>
        <w:t xml:space="preserve">man’s </w:t>
      </w:r>
      <w:r w:rsidRPr="00573BEA">
        <w:rPr>
          <w:rFonts w:ascii="Gentium" w:hAnsi="Gentium"/>
          <w:sz w:val="28"/>
          <w:szCs w:val="28"/>
        </w:rPr>
        <w:t>blindness was not a punishment for his</w:t>
      </w:r>
      <w:r>
        <w:rPr>
          <w:rFonts w:ascii="Gentium" w:hAnsi="Gentium"/>
          <w:sz w:val="28"/>
          <w:szCs w:val="28"/>
        </w:rPr>
        <w:t xml:space="preserve"> sin or the sins of his parents; it was so that the glory of God could be revealed as Jesus healed Him, which He then did.  So the type of thing that happens at ‘healing and deliverance meetings,’ where people with illness or injuries are told to find out what their grandfather did do they can be delivered from the curse of that sin is not right.  </w:t>
      </w:r>
    </w:p>
    <w:p w:rsidR="00FC2914" w:rsidRPr="00FC2914" w:rsidRDefault="00802477" w:rsidP="00543349">
      <w:pPr>
        <w:numPr>
          <w:ilvl w:val="3"/>
          <w:numId w:val="4"/>
        </w:numPr>
        <w:rPr>
          <w:rFonts w:ascii="Gentium" w:hAnsi="Gentium" w:cs="Gentium"/>
          <w:sz w:val="28"/>
          <w:szCs w:val="28"/>
          <w:lang w:val="en-US" w:eastAsia="en-GB" w:bidi="he-IL"/>
        </w:rPr>
      </w:pPr>
      <w:r w:rsidRPr="00CC1D81">
        <w:rPr>
          <w:rFonts w:ascii="Gentium" w:hAnsi="Gentium"/>
          <w:sz w:val="28"/>
          <w:szCs w:val="28"/>
        </w:rPr>
        <w:t xml:space="preserve">But </w:t>
      </w:r>
      <w:r w:rsidR="00FC2914">
        <w:rPr>
          <w:rFonts w:ascii="Gentium" w:hAnsi="Gentium"/>
          <w:sz w:val="28"/>
          <w:szCs w:val="28"/>
        </w:rPr>
        <w:t>what we can say is that if a professing Christian turns his or her back on the Lord and embraces an ungodly lifestyle and becomes a harsh critic of God and all that Christian mumbo jumbo, then unless the Lord graciously intervenes, there is every likelihood that what that man or woman does will have consequences for children and grandchildren.</w:t>
      </w:r>
    </w:p>
    <w:p w:rsidR="00543349" w:rsidRPr="00CC1D81" w:rsidRDefault="00FC2914" w:rsidP="00543349">
      <w:pPr>
        <w:numPr>
          <w:ilvl w:val="3"/>
          <w:numId w:val="4"/>
        </w:numPr>
        <w:rPr>
          <w:rFonts w:ascii="Gentium" w:hAnsi="Gentium" w:cs="Gentium"/>
          <w:sz w:val="28"/>
          <w:szCs w:val="28"/>
          <w:lang w:val="en-US" w:eastAsia="en-GB" w:bidi="he-IL"/>
        </w:rPr>
      </w:pPr>
      <w:r>
        <w:rPr>
          <w:rFonts w:ascii="Gentium" w:hAnsi="Gentium" w:cs="Gentium"/>
          <w:sz w:val="28"/>
          <w:lang w:val="en-US" w:eastAsia="en-NZ" w:bidi="he-IL"/>
        </w:rPr>
        <w:t xml:space="preserve">But having said that, </w:t>
      </w:r>
      <w:r w:rsidR="001B7041">
        <w:rPr>
          <w:rFonts w:ascii="Gentium" w:hAnsi="Gentium" w:cs="Gentium"/>
          <w:sz w:val="28"/>
          <w:lang w:val="en-US" w:eastAsia="en-NZ" w:bidi="he-IL"/>
        </w:rPr>
        <w:t xml:space="preserve">we mustn’t </w:t>
      </w:r>
      <w:r>
        <w:rPr>
          <w:rFonts w:ascii="Gentium" w:hAnsi="Gentium" w:cs="Gentium"/>
          <w:sz w:val="28"/>
          <w:lang w:val="en-US" w:eastAsia="en-NZ" w:bidi="he-IL"/>
        </w:rPr>
        <w:t>how the Second Commandment ends</w:t>
      </w:r>
      <w:r w:rsidR="001B7041">
        <w:rPr>
          <w:rFonts w:ascii="Gentium" w:hAnsi="Gentium" w:cs="Gentium"/>
          <w:sz w:val="28"/>
          <w:lang w:val="en-US" w:eastAsia="en-NZ" w:bidi="he-IL"/>
        </w:rPr>
        <w:t xml:space="preserve">! </w:t>
      </w:r>
      <w:r>
        <w:rPr>
          <w:rFonts w:ascii="Gentium" w:hAnsi="Gentium" w:cs="Gentium"/>
          <w:sz w:val="28"/>
          <w:lang w:val="en-US" w:eastAsia="en-NZ" w:bidi="he-IL"/>
        </w:rPr>
        <w:t xml:space="preserve"> “</w:t>
      </w:r>
      <w:r>
        <w:rPr>
          <w:rFonts w:ascii="Gentium" w:hAnsi="Gentium"/>
          <w:i/>
          <w:sz w:val="28"/>
          <w:lang w:val="en-US" w:eastAsia="en-NZ" w:bidi="he-IL"/>
        </w:rPr>
        <w:t>F</w:t>
      </w:r>
      <w:r w:rsidRPr="00573BEA">
        <w:rPr>
          <w:rFonts w:ascii="Gentium" w:hAnsi="Gentium"/>
          <w:i/>
          <w:sz w:val="28"/>
          <w:lang w:val="en-US" w:eastAsia="en-NZ" w:bidi="he-IL"/>
        </w:rPr>
        <w:t xml:space="preserve">or I the LORD your God am a jealous God, </w:t>
      </w:r>
      <w:r w:rsidRPr="00573BEA">
        <w:rPr>
          <w:rFonts w:ascii="Gentium" w:hAnsi="Gentium"/>
          <w:i/>
          <w:sz w:val="28"/>
          <w:u w:val="single"/>
          <w:lang w:val="en-US" w:eastAsia="en-NZ" w:bidi="he-IL"/>
        </w:rPr>
        <w:t>visiting the iniquity of the fathers on the children to the third and the fourth generation of those who hate me</w:t>
      </w:r>
      <w:r>
        <w:rPr>
          <w:rFonts w:ascii="Gentium" w:hAnsi="Gentium"/>
          <w:i/>
          <w:sz w:val="28"/>
          <w:u w:val="single"/>
          <w:lang w:val="en-US" w:eastAsia="en-NZ" w:bidi="he-IL"/>
        </w:rPr>
        <w:t>,</w:t>
      </w:r>
      <w:r>
        <w:rPr>
          <w:rFonts w:ascii="Gentium" w:hAnsi="Gentium"/>
          <w:sz w:val="28"/>
          <w:lang w:val="en-US" w:eastAsia="en-NZ" w:bidi="he-IL"/>
        </w:rPr>
        <w:t xml:space="preserve"> </w:t>
      </w:r>
      <w:r w:rsidRPr="00FC2914">
        <w:rPr>
          <w:rFonts w:ascii="Gentium" w:hAnsi="Gentium" w:cs="Gentium"/>
          <w:i/>
          <w:sz w:val="28"/>
          <w:lang w:val="en-US" w:eastAsia="en-NZ" w:bidi="he-IL"/>
        </w:rPr>
        <w:t xml:space="preserve">but showing love to a thousand </w:t>
      </w:r>
      <w:r w:rsidRPr="00FC2914">
        <w:rPr>
          <w:rFonts w:ascii="Gentium" w:hAnsi="Gentium"/>
          <w:i/>
          <w:sz w:val="28"/>
          <w:lang w:val="en-US" w:eastAsia="en-NZ" w:bidi="he-IL"/>
        </w:rPr>
        <w:t>generations of those who love me and keep my commandments.</w:t>
      </w:r>
      <w:r>
        <w:rPr>
          <w:rFonts w:ascii="Gentium" w:hAnsi="Gentium"/>
          <w:sz w:val="28"/>
          <w:lang w:val="en-US" w:eastAsia="en-NZ" w:bidi="he-IL"/>
        </w:rPr>
        <w:t>”</w:t>
      </w:r>
    </w:p>
    <w:p w:rsidR="000D0AAE" w:rsidRPr="00CC1D81" w:rsidRDefault="00802477" w:rsidP="00393163">
      <w:pPr>
        <w:numPr>
          <w:ilvl w:val="2"/>
          <w:numId w:val="4"/>
        </w:numPr>
        <w:rPr>
          <w:rFonts w:ascii="Gentium" w:hAnsi="Gentium" w:cs="Gentium"/>
          <w:sz w:val="28"/>
          <w:szCs w:val="28"/>
          <w:lang w:val="en-US" w:eastAsia="en-GB" w:bidi="he-IL"/>
        </w:rPr>
      </w:pPr>
      <w:r w:rsidRPr="00CC1D81">
        <w:rPr>
          <w:rFonts w:ascii="Gentium" w:hAnsi="Gentium"/>
          <w:sz w:val="28"/>
          <w:szCs w:val="28"/>
        </w:rPr>
        <w:t xml:space="preserve">Verse 8 speaks of </w:t>
      </w:r>
      <w:r w:rsidRPr="00CC1D81">
        <w:rPr>
          <w:rFonts w:ascii="Gentium" w:hAnsi="Gentium"/>
          <w:b/>
          <w:caps/>
          <w:sz w:val="28"/>
          <w:szCs w:val="28"/>
        </w:rPr>
        <w:t>humiliation</w:t>
      </w:r>
      <w:r w:rsidRPr="00CC1D81">
        <w:rPr>
          <w:rFonts w:ascii="Gentium" w:hAnsi="Gentium"/>
          <w:sz w:val="28"/>
          <w:szCs w:val="28"/>
        </w:rPr>
        <w:t>.  The people who remain</w:t>
      </w:r>
      <w:r w:rsidR="001B7041">
        <w:rPr>
          <w:rFonts w:ascii="Gentium" w:hAnsi="Gentium"/>
          <w:sz w:val="28"/>
          <w:szCs w:val="28"/>
        </w:rPr>
        <w:t>ed</w:t>
      </w:r>
      <w:r w:rsidRPr="00CC1D81">
        <w:rPr>
          <w:rFonts w:ascii="Gentium" w:hAnsi="Gentium"/>
          <w:sz w:val="28"/>
          <w:szCs w:val="28"/>
        </w:rPr>
        <w:t xml:space="preserve"> in Jerusalem </w:t>
      </w:r>
      <w:r w:rsidR="001B7041">
        <w:rPr>
          <w:rFonts w:ascii="Gentium" w:hAnsi="Gentium"/>
          <w:sz w:val="28"/>
          <w:szCs w:val="28"/>
        </w:rPr>
        <w:t>were</w:t>
      </w:r>
      <w:r w:rsidRPr="00CC1D81">
        <w:rPr>
          <w:rFonts w:ascii="Gentium" w:hAnsi="Gentium"/>
          <w:sz w:val="28"/>
          <w:szCs w:val="28"/>
        </w:rPr>
        <w:t xml:space="preserve"> ruled by those who </w:t>
      </w:r>
      <w:r w:rsidR="001B7041">
        <w:rPr>
          <w:rFonts w:ascii="Gentium" w:hAnsi="Gentium"/>
          <w:sz w:val="28"/>
          <w:szCs w:val="28"/>
        </w:rPr>
        <w:t>we</w:t>
      </w:r>
      <w:r w:rsidRPr="00CC1D81">
        <w:rPr>
          <w:rFonts w:ascii="Gentium" w:hAnsi="Gentium"/>
          <w:sz w:val="28"/>
          <w:szCs w:val="28"/>
        </w:rPr>
        <w:t>re only slaves</w:t>
      </w:r>
      <w:r w:rsidR="00CC0977" w:rsidRPr="00CC1D81">
        <w:rPr>
          <w:rFonts w:ascii="Gentium" w:hAnsi="Gentium"/>
          <w:sz w:val="28"/>
          <w:szCs w:val="28"/>
        </w:rPr>
        <w:t xml:space="preserve"> themselves</w:t>
      </w:r>
      <w:r w:rsidRPr="00CC1D81">
        <w:rPr>
          <w:rFonts w:ascii="Gentium" w:hAnsi="Gentium"/>
          <w:sz w:val="28"/>
          <w:szCs w:val="28"/>
        </w:rPr>
        <w:t>!</w:t>
      </w:r>
      <w:r w:rsidR="00CC0977" w:rsidRPr="00CC1D81">
        <w:rPr>
          <w:rFonts w:ascii="Gentium" w:hAnsi="Gentium"/>
          <w:sz w:val="28"/>
          <w:szCs w:val="28"/>
        </w:rPr>
        <w:t xml:space="preserve">  How degrading for those who </w:t>
      </w:r>
      <w:proofErr w:type="gramStart"/>
      <w:r w:rsidR="00CC0977" w:rsidRPr="00CC1D81">
        <w:rPr>
          <w:rFonts w:ascii="Gentium" w:hAnsi="Gentium"/>
          <w:sz w:val="28"/>
          <w:szCs w:val="28"/>
        </w:rPr>
        <w:t>were once a military powerhouse</w:t>
      </w:r>
      <w:proofErr w:type="gramEnd"/>
      <w:r w:rsidR="00CC0977" w:rsidRPr="00CC1D81">
        <w:rPr>
          <w:rFonts w:ascii="Gentium" w:hAnsi="Gentium"/>
          <w:sz w:val="28"/>
          <w:szCs w:val="28"/>
        </w:rPr>
        <w:t xml:space="preserve"> in the region!  </w:t>
      </w:r>
    </w:p>
    <w:p w:rsidR="000D0AAE" w:rsidRPr="001B7041" w:rsidRDefault="001B7041" w:rsidP="001B7041">
      <w:pPr>
        <w:numPr>
          <w:ilvl w:val="2"/>
          <w:numId w:val="4"/>
        </w:numPr>
        <w:rPr>
          <w:rFonts w:ascii="Gentium" w:hAnsi="Gentium" w:cs="Gentium"/>
          <w:sz w:val="28"/>
          <w:szCs w:val="28"/>
          <w:lang w:val="en-US" w:eastAsia="en-GB" w:bidi="he-IL"/>
        </w:rPr>
      </w:pPr>
      <w:r>
        <w:rPr>
          <w:rFonts w:ascii="Gentium" w:hAnsi="Gentium"/>
          <w:sz w:val="28"/>
          <w:szCs w:val="28"/>
        </w:rPr>
        <w:t>And then v9</w:t>
      </w:r>
      <w:r w:rsidR="00CC0977" w:rsidRPr="00CC1D81">
        <w:rPr>
          <w:rFonts w:ascii="Gentium" w:hAnsi="Gentium"/>
          <w:sz w:val="28"/>
          <w:szCs w:val="28"/>
        </w:rPr>
        <w:t xml:space="preserve"> speaks of </w:t>
      </w:r>
      <w:r w:rsidR="00CC0977" w:rsidRPr="00CC1D81">
        <w:rPr>
          <w:rFonts w:ascii="Gentium" w:hAnsi="Gentium"/>
          <w:b/>
          <w:caps/>
          <w:sz w:val="28"/>
          <w:szCs w:val="28"/>
        </w:rPr>
        <w:t>Famine</w:t>
      </w:r>
      <w:r>
        <w:rPr>
          <w:rFonts w:ascii="Gentium" w:hAnsi="Gentium"/>
          <w:sz w:val="28"/>
          <w:szCs w:val="28"/>
        </w:rPr>
        <w:t xml:space="preserve">, v10 </w:t>
      </w:r>
      <w:r w:rsidR="00CC0977" w:rsidRPr="00CC1D81">
        <w:rPr>
          <w:rFonts w:ascii="Gentium" w:hAnsi="Gentium"/>
          <w:sz w:val="28"/>
          <w:szCs w:val="28"/>
        </w:rPr>
        <w:t xml:space="preserve">speaks of </w:t>
      </w:r>
      <w:r w:rsidR="009E10D5" w:rsidRPr="00CC1D81">
        <w:rPr>
          <w:rFonts w:ascii="Gentium" w:hAnsi="Gentium"/>
          <w:sz w:val="28"/>
          <w:szCs w:val="28"/>
        </w:rPr>
        <w:t xml:space="preserve">extreme </w:t>
      </w:r>
      <w:r w:rsidR="00CC0977" w:rsidRPr="00CC1D81">
        <w:rPr>
          <w:rFonts w:ascii="Gentium" w:hAnsi="Gentium"/>
          <w:b/>
          <w:caps/>
          <w:sz w:val="28"/>
          <w:szCs w:val="28"/>
        </w:rPr>
        <w:t>sunburn</w:t>
      </w:r>
      <w:r>
        <w:rPr>
          <w:rFonts w:ascii="Gentium" w:hAnsi="Gentium"/>
          <w:sz w:val="28"/>
          <w:szCs w:val="28"/>
        </w:rPr>
        <w:t>, v</w:t>
      </w:r>
      <w:r w:rsidR="00CC0977" w:rsidRPr="00CC1D81">
        <w:rPr>
          <w:rFonts w:ascii="Gentium" w:hAnsi="Gentium"/>
          <w:sz w:val="28"/>
          <w:szCs w:val="28"/>
        </w:rPr>
        <w:t xml:space="preserve">11 speaks of </w:t>
      </w:r>
      <w:r w:rsidR="009E10D5" w:rsidRPr="00CC1D81">
        <w:rPr>
          <w:rFonts w:ascii="Gentium" w:hAnsi="Gentium"/>
          <w:sz w:val="28"/>
          <w:szCs w:val="28"/>
        </w:rPr>
        <w:t xml:space="preserve">the horror of </w:t>
      </w:r>
      <w:r w:rsidR="00CC0977" w:rsidRPr="00CC1D81">
        <w:rPr>
          <w:rFonts w:ascii="Gentium" w:hAnsi="Gentium"/>
          <w:b/>
          <w:caps/>
          <w:sz w:val="28"/>
          <w:szCs w:val="28"/>
        </w:rPr>
        <w:t>Rape</w:t>
      </w:r>
      <w:r>
        <w:rPr>
          <w:rFonts w:ascii="Gentium" w:hAnsi="Gentium"/>
          <w:sz w:val="28"/>
          <w:szCs w:val="28"/>
        </w:rPr>
        <w:t>, v</w:t>
      </w:r>
      <w:r w:rsidR="00CC0977" w:rsidRPr="00CC1D81">
        <w:rPr>
          <w:rFonts w:ascii="Gentium" w:hAnsi="Gentium"/>
          <w:sz w:val="28"/>
          <w:szCs w:val="28"/>
        </w:rPr>
        <w:t xml:space="preserve">12 speaks of </w:t>
      </w:r>
      <w:r w:rsidR="0018491E" w:rsidRPr="00CC1D81">
        <w:rPr>
          <w:rFonts w:ascii="Gentium" w:hAnsi="Gentium"/>
          <w:b/>
          <w:caps/>
          <w:sz w:val="28"/>
          <w:szCs w:val="28"/>
        </w:rPr>
        <w:t>execution</w:t>
      </w:r>
      <w:r>
        <w:rPr>
          <w:rFonts w:ascii="Gentium" w:hAnsi="Gentium"/>
          <w:sz w:val="28"/>
          <w:szCs w:val="28"/>
        </w:rPr>
        <w:t>, because t</w:t>
      </w:r>
      <w:r w:rsidR="0018491E" w:rsidRPr="00CC1D81">
        <w:rPr>
          <w:rFonts w:ascii="Gentium" w:hAnsi="Gentium"/>
          <w:sz w:val="28"/>
          <w:szCs w:val="28"/>
        </w:rPr>
        <w:t xml:space="preserve">he rulers of Judah had </w:t>
      </w:r>
      <w:r w:rsidR="0018491E" w:rsidRPr="00CC1D81">
        <w:rPr>
          <w:rFonts w:ascii="Gentium" w:hAnsi="Gentium"/>
          <w:sz w:val="28"/>
          <w:szCs w:val="28"/>
        </w:rPr>
        <w:lastRenderedPageBreak/>
        <w:t>been hung or impaled by the hands of the enemy</w:t>
      </w:r>
      <w:r>
        <w:rPr>
          <w:rFonts w:ascii="Gentium" w:hAnsi="Gentium"/>
          <w:sz w:val="28"/>
          <w:szCs w:val="28"/>
        </w:rPr>
        <w:t>, a</w:t>
      </w:r>
      <w:r w:rsidR="009E10D5" w:rsidRPr="001B7041">
        <w:rPr>
          <w:rFonts w:ascii="Gentium" w:hAnsi="Gentium"/>
          <w:sz w:val="28"/>
          <w:szCs w:val="28"/>
        </w:rPr>
        <w:t>nd v13 speaks of</w:t>
      </w:r>
      <w:r w:rsidR="00311090" w:rsidRPr="001B7041">
        <w:rPr>
          <w:rFonts w:ascii="Gentium" w:hAnsi="Gentium"/>
          <w:sz w:val="28"/>
          <w:szCs w:val="28"/>
        </w:rPr>
        <w:t xml:space="preserve"> the hard work of forced</w:t>
      </w:r>
      <w:r w:rsidR="009E10D5" w:rsidRPr="001B7041">
        <w:rPr>
          <w:rFonts w:ascii="Gentium" w:hAnsi="Gentium"/>
          <w:sz w:val="28"/>
          <w:szCs w:val="28"/>
        </w:rPr>
        <w:t xml:space="preserve"> </w:t>
      </w:r>
      <w:r w:rsidR="009E10D5" w:rsidRPr="001B7041">
        <w:rPr>
          <w:rFonts w:ascii="Gentium" w:hAnsi="Gentium"/>
          <w:b/>
          <w:caps/>
          <w:sz w:val="28"/>
          <w:szCs w:val="28"/>
        </w:rPr>
        <w:t>slavery</w:t>
      </w:r>
      <w:r w:rsidR="009E10D5" w:rsidRPr="001B7041">
        <w:rPr>
          <w:rFonts w:ascii="Gentium" w:hAnsi="Gentium"/>
          <w:sz w:val="28"/>
          <w:szCs w:val="28"/>
        </w:rPr>
        <w:t xml:space="preserve"> and </w:t>
      </w:r>
      <w:r w:rsidR="00311090" w:rsidRPr="001B7041">
        <w:rPr>
          <w:rFonts w:ascii="Gentium" w:hAnsi="Gentium"/>
          <w:sz w:val="28"/>
          <w:szCs w:val="28"/>
        </w:rPr>
        <w:t xml:space="preserve">sheer </w:t>
      </w:r>
      <w:r w:rsidR="009E10D5" w:rsidRPr="001B7041">
        <w:rPr>
          <w:rFonts w:ascii="Gentium" w:hAnsi="Gentium"/>
          <w:b/>
          <w:caps/>
          <w:sz w:val="28"/>
          <w:szCs w:val="28"/>
        </w:rPr>
        <w:t>exhaustion</w:t>
      </w:r>
      <w:r w:rsidR="009E10D5" w:rsidRPr="001B7041">
        <w:rPr>
          <w:rFonts w:ascii="Gentium" w:hAnsi="Gentium"/>
          <w:sz w:val="28"/>
          <w:szCs w:val="28"/>
        </w:rPr>
        <w:t>.</w:t>
      </w:r>
    </w:p>
    <w:p w:rsidR="000D0AAE" w:rsidRPr="00CC1D81" w:rsidRDefault="000D0AAE" w:rsidP="000D0AAE">
      <w:pPr>
        <w:ind w:left="357"/>
        <w:rPr>
          <w:rFonts w:ascii="Gentium" w:hAnsi="Gentium" w:cs="Gentium"/>
          <w:sz w:val="28"/>
          <w:szCs w:val="28"/>
          <w:lang w:val="en-US" w:eastAsia="en-GB" w:bidi="he-IL"/>
        </w:rPr>
      </w:pPr>
    </w:p>
    <w:p w:rsidR="000D0AAE" w:rsidRPr="00CC1D81" w:rsidRDefault="00311090" w:rsidP="00393163">
      <w:pPr>
        <w:numPr>
          <w:ilvl w:val="1"/>
          <w:numId w:val="4"/>
        </w:numPr>
        <w:rPr>
          <w:rFonts w:ascii="Gentium" w:hAnsi="Gentium" w:cs="Gentium"/>
          <w:sz w:val="28"/>
          <w:szCs w:val="28"/>
          <w:lang w:val="en-US" w:eastAsia="en-GB" w:bidi="he-IL"/>
        </w:rPr>
      </w:pPr>
      <w:r w:rsidRPr="00CC1D81">
        <w:rPr>
          <w:rFonts w:ascii="Gentium" w:hAnsi="Gentium"/>
          <w:sz w:val="28"/>
          <w:szCs w:val="28"/>
        </w:rPr>
        <w:t xml:space="preserve">Now congregation, </w:t>
      </w:r>
      <w:r w:rsidR="008A41FD">
        <w:rPr>
          <w:rFonts w:ascii="Gentium" w:hAnsi="Gentium"/>
          <w:sz w:val="28"/>
          <w:szCs w:val="28"/>
        </w:rPr>
        <w:t>if you have been here for this whole book, you must have a sens</w:t>
      </w:r>
      <w:r w:rsidR="00DF0122" w:rsidRPr="00CC1D81">
        <w:rPr>
          <w:rFonts w:ascii="Gentium" w:hAnsi="Gentium"/>
          <w:sz w:val="28"/>
          <w:szCs w:val="28"/>
        </w:rPr>
        <w:t xml:space="preserve">e of the human catastrophe </w:t>
      </w:r>
      <w:r w:rsidR="008A41FD">
        <w:rPr>
          <w:rFonts w:ascii="Gentium" w:hAnsi="Gentium"/>
          <w:sz w:val="28"/>
          <w:szCs w:val="28"/>
        </w:rPr>
        <w:t xml:space="preserve">that was the destruction of Jerusalem.  </w:t>
      </w:r>
      <w:r w:rsidR="00DF0122" w:rsidRPr="00CC1D81">
        <w:rPr>
          <w:rFonts w:ascii="Gentium" w:hAnsi="Gentium"/>
          <w:sz w:val="28"/>
          <w:szCs w:val="28"/>
        </w:rPr>
        <w:t xml:space="preserve">Can you </w:t>
      </w:r>
      <w:r w:rsidR="00DF0122" w:rsidRPr="008A41FD">
        <w:rPr>
          <w:rFonts w:ascii="Gentium" w:hAnsi="Gentium"/>
          <w:sz w:val="28"/>
          <w:szCs w:val="28"/>
        </w:rPr>
        <w:t>feel</w:t>
      </w:r>
      <w:r w:rsidR="00DF0122" w:rsidRPr="00CC1D81">
        <w:rPr>
          <w:rFonts w:ascii="Gentium" w:hAnsi="Gentium"/>
          <w:sz w:val="28"/>
          <w:szCs w:val="28"/>
        </w:rPr>
        <w:t xml:space="preserve"> the </w:t>
      </w:r>
      <w:r w:rsidRPr="00CC1D81">
        <w:rPr>
          <w:rFonts w:ascii="Gentium" w:hAnsi="Gentium"/>
          <w:sz w:val="28"/>
          <w:szCs w:val="28"/>
        </w:rPr>
        <w:t xml:space="preserve">desperate sorrow and </w:t>
      </w:r>
      <w:r w:rsidR="006F3198" w:rsidRPr="00CC1D81">
        <w:rPr>
          <w:rFonts w:ascii="Gentium" w:hAnsi="Gentium"/>
          <w:sz w:val="28"/>
          <w:szCs w:val="28"/>
        </w:rPr>
        <w:t xml:space="preserve">grief and </w:t>
      </w:r>
      <w:r w:rsidRPr="00CC1D81">
        <w:rPr>
          <w:rFonts w:ascii="Gentium" w:hAnsi="Gentium"/>
          <w:sz w:val="28"/>
          <w:szCs w:val="28"/>
        </w:rPr>
        <w:t>weariness described here</w:t>
      </w:r>
      <w:r w:rsidR="00DA2E31" w:rsidRPr="00CC1D81">
        <w:rPr>
          <w:rFonts w:ascii="Gentium" w:hAnsi="Gentium"/>
          <w:sz w:val="28"/>
          <w:szCs w:val="28"/>
        </w:rPr>
        <w:t>?</w:t>
      </w:r>
      <w:r w:rsidRPr="00CC1D81">
        <w:rPr>
          <w:rFonts w:ascii="Gentium" w:hAnsi="Gentium"/>
          <w:sz w:val="28"/>
          <w:szCs w:val="28"/>
        </w:rPr>
        <w:t xml:space="preserve">  The poet </w:t>
      </w:r>
      <w:r w:rsidR="00A60914" w:rsidRPr="00CC1D81">
        <w:rPr>
          <w:rFonts w:ascii="Gentium" w:hAnsi="Gentium"/>
          <w:sz w:val="28"/>
          <w:szCs w:val="28"/>
        </w:rPr>
        <w:t xml:space="preserve">has chosen his words to help us </w:t>
      </w:r>
      <w:r w:rsidR="00A60914" w:rsidRPr="008A41FD">
        <w:rPr>
          <w:rFonts w:ascii="Gentium" w:hAnsi="Gentium"/>
          <w:i/>
          <w:sz w:val="28"/>
          <w:szCs w:val="28"/>
        </w:rPr>
        <w:t>feel</w:t>
      </w:r>
      <w:r w:rsidR="00A60914" w:rsidRPr="00CC1D81">
        <w:rPr>
          <w:rFonts w:ascii="Gentium" w:hAnsi="Gentium"/>
          <w:sz w:val="28"/>
          <w:szCs w:val="28"/>
        </w:rPr>
        <w:t xml:space="preserve"> this </w:t>
      </w:r>
      <w:r w:rsidR="008A41FD">
        <w:rPr>
          <w:rFonts w:ascii="Gentium" w:hAnsi="Gentium"/>
          <w:sz w:val="28"/>
          <w:szCs w:val="28"/>
        </w:rPr>
        <w:t>agony</w:t>
      </w:r>
      <w:r w:rsidR="00A60914" w:rsidRPr="00CC1D81">
        <w:rPr>
          <w:rFonts w:ascii="Gentium" w:hAnsi="Gentium"/>
          <w:sz w:val="28"/>
          <w:szCs w:val="28"/>
        </w:rPr>
        <w:t>.</w:t>
      </w:r>
      <w:r w:rsidR="009E10D5" w:rsidRPr="00CC1D81">
        <w:rPr>
          <w:rFonts w:ascii="Gentium" w:hAnsi="Gentium"/>
          <w:sz w:val="28"/>
          <w:szCs w:val="28"/>
        </w:rPr>
        <w:t xml:space="preserve">  </w:t>
      </w:r>
      <w:r w:rsidR="000024F2" w:rsidRPr="00CC1D81">
        <w:rPr>
          <w:rFonts w:ascii="Gentium" w:hAnsi="Gentium"/>
          <w:sz w:val="28"/>
          <w:szCs w:val="28"/>
        </w:rPr>
        <w:t xml:space="preserve">And this is reinforced with </w:t>
      </w:r>
      <w:r w:rsidR="000024F2" w:rsidRPr="00CC1D81">
        <w:rPr>
          <w:rFonts w:ascii="Gentium" w:hAnsi="Gentium"/>
          <w:b/>
          <w:sz w:val="28"/>
          <w:szCs w:val="28"/>
        </w:rPr>
        <w:t>vv14-18</w:t>
      </w:r>
      <w:r w:rsidR="000024F2" w:rsidRPr="00CC1D81">
        <w:rPr>
          <w:rFonts w:ascii="Gentium" w:hAnsi="Gentium"/>
          <w:sz w:val="28"/>
          <w:szCs w:val="28"/>
        </w:rPr>
        <w:t xml:space="preserve">, which </w:t>
      </w:r>
      <w:proofErr w:type="gramStart"/>
      <w:r w:rsidR="000024F2" w:rsidRPr="00CC1D81">
        <w:rPr>
          <w:rFonts w:ascii="Gentium" w:hAnsi="Gentium"/>
          <w:sz w:val="28"/>
          <w:szCs w:val="28"/>
        </w:rPr>
        <w:t>describe</w:t>
      </w:r>
      <w:proofErr w:type="gramEnd"/>
      <w:r w:rsidR="000024F2" w:rsidRPr="00CC1D81">
        <w:rPr>
          <w:rFonts w:ascii="Gentium" w:hAnsi="Gentium"/>
          <w:sz w:val="28"/>
          <w:szCs w:val="28"/>
        </w:rPr>
        <w:t xml:space="preserve"> the </w:t>
      </w:r>
      <w:r w:rsidR="000024F2" w:rsidRPr="00CC1D81">
        <w:rPr>
          <w:rFonts w:ascii="Gentium" w:hAnsi="Gentium"/>
          <w:b/>
          <w:caps/>
          <w:sz w:val="28"/>
          <w:szCs w:val="28"/>
        </w:rPr>
        <w:t>emotional anguish</w:t>
      </w:r>
      <w:r w:rsidR="000024F2" w:rsidRPr="00CC1D81">
        <w:rPr>
          <w:rFonts w:ascii="Gentium" w:hAnsi="Gentium"/>
          <w:sz w:val="28"/>
          <w:szCs w:val="28"/>
        </w:rPr>
        <w:t xml:space="preserve"> of the poet and his people – there </w:t>
      </w:r>
      <w:r w:rsidR="008A41FD">
        <w:rPr>
          <w:rFonts w:ascii="Gentium" w:hAnsi="Gentium"/>
          <w:sz w:val="28"/>
          <w:szCs w:val="28"/>
        </w:rPr>
        <w:t>wa</w:t>
      </w:r>
      <w:r w:rsidR="000024F2" w:rsidRPr="00CC1D81">
        <w:rPr>
          <w:rFonts w:ascii="Gentium" w:hAnsi="Gentium"/>
          <w:sz w:val="28"/>
          <w:szCs w:val="28"/>
        </w:rPr>
        <w:t xml:space="preserve">s no music, </w:t>
      </w:r>
      <w:r w:rsidR="00DA2E31" w:rsidRPr="00CC1D81">
        <w:rPr>
          <w:rFonts w:ascii="Gentium" w:hAnsi="Gentium"/>
          <w:sz w:val="28"/>
          <w:szCs w:val="28"/>
        </w:rPr>
        <w:t xml:space="preserve">there </w:t>
      </w:r>
      <w:r w:rsidR="008A41FD">
        <w:rPr>
          <w:rFonts w:ascii="Gentium" w:hAnsi="Gentium"/>
          <w:sz w:val="28"/>
          <w:szCs w:val="28"/>
        </w:rPr>
        <w:t>wa</w:t>
      </w:r>
      <w:r w:rsidR="00DA2E31" w:rsidRPr="00CC1D81">
        <w:rPr>
          <w:rFonts w:ascii="Gentium" w:hAnsi="Gentium"/>
          <w:sz w:val="28"/>
          <w:szCs w:val="28"/>
        </w:rPr>
        <w:t xml:space="preserve">s </w:t>
      </w:r>
      <w:r w:rsidR="000024F2" w:rsidRPr="00CC1D81">
        <w:rPr>
          <w:rFonts w:ascii="Gentium" w:hAnsi="Gentium"/>
          <w:sz w:val="28"/>
          <w:szCs w:val="28"/>
        </w:rPr>
        <w:t xml:space="preserve">no joy, and </w:t>
      </w:r>
      <w:r w:rsidR="00DA2E31" w:rsidRPr="00CC1D81">
        <w:rPr>
          <w:rFonts w:ascii="Gentium" w:hAnsi="Gentium"/>
          <w:sz w:val="28"/>
          <w:szCs w:val="28"/>
        </w:rPr>
        <w:t xml:space="preserve">there </w:t>
      </w:r>
      <w:r w:rsidR="008A41FD">
        <w:rPr>
          <w:rFonts w:ascii="Gentium" w:hAnsi="Gentium"/>
          <w:sz w:val="28"/>
          <w:szCs w:val="28"/>
        </w:rPr>
        <w:t>wa</w:t>
      </w:r>
      <w:r w:rsidR="00DA2E31" w:rsidRPr="00CC1D81">
        <w:rPr>
          <w:rFonts w:ascii="Gentium" w:hAnsi="Gentium"/>
          <w:sz w:val="28"/>
          <w:szCs w:val="28"/>
        </w:rPr>
        <w:t xml:space="preserve">s </w:t>
      </w:r>
      <w:r w:rsidR="008A41FD">
        <w:rPr>
          <w:rFonts w:ascii="Gentium" w:hAnsi="Gentium"/>
          <w:sz w:val="28"/>
          <w:szCs w:val="28"/>
        </w:rPr>
        <w:t>no dancing.  There wa</w:t>
      </w:r>
      <w:r w:rsidR="000024F2" w:rsidRPr="00CC1D81">
        <w:rPr>
          <w:rFonts w:ascii="Gentium" w:hAnsi="Gentium"/>
          <w:sz w:val="28"/>
          <w:szCs w:val="28"/>
        </w:rPr>
        <w:t xml:space="preserve">s a sickness of heart and complete barrenness and desolation.  </w:t>
      </w:r>
      <w:r w:rsidR="00670A60" w:rsidRPr="00CC1D81">
        <w:rPr>
          <w:rFonts w:ascii="Gentium" w:hAnsi="Gentium"/>
          <w:sz w:val="28"/>
          <w:szCs w:val="28"/>
        </w:rPr>
        <w:t xml:space="preserve">Jerusalem </w:t>
      </w:r>
      <w:r w:rsidR="008A41FD">
        <w:rPr>
          <w:rFonts w:ascii="Gentium" w:hAnsi="Gentium"/>
          <w:sz w:val="28"/>
          <w:szCs w:val="28"/>
        </w:rPr>
        <w:t>wa</w:t>
      </w:r>
      <w:r w:rsidR="00670A60" w:rsidRPr="00CC1D81">
        <w:rPr>
          <w:rFonts w:ascii="Gentium" w:hAnsi="Gentium"/>
          <w:sz w:val="28"/>
          <w:szCs w:val="28"/>
        </w:rPr>
        <w:t>s destroyed; l</w:t>
      </w:r>
      <w:r w:rsidR="000024F2" w:rsidRPr="00CC1D81">
        <w:rPr>
          <w:rFonts w:ascii="Gentium" w:hAnsi="Gentium"/>
          <w:sz w:val="28"/>
          <w:szCs w:val="28"/>
        </w:rPr>
        <w:t xml:space="preserve">ife </w:t>
      </w:r>
      <w:r w:rsidR="008A41FD">
        <w:rPr>
          <w:rFonts w:ascii="Gentium" w:hAnsi="Gentium"/>
          <w:sz w:val="28"/>
          <w:szCs w:val="28"/>
        </w:rPr>
        <w:t>wa</w:t>
      </w:r>
      <w:r w:rsidR="000024F2" w:rsidRPr="00CC1D81">
        <w:rPr>
          <w:rFonts w:ascii="Gentium" w:hAnsi="Gentium"/>
          <w:sz w:val="28"/>
          <w:szCs w:val="28"/>
        </w:rPr>
        <w:t xml:space="preserve">s utterly miserable.  </w:t>
      </w:r>
      <w:r w:rsidR="00F8221D" w:rsidRPr="00CC1D81">
        <w:rPr>
          <w:rFonts w:ascii="Gentium" w:hAnsi="Gentium"/>
          <w:sz w:val="28"/>
          <w:szCs w:val="28"/>
        </w:rPr>
        <w:t xml:space="preserve">It should not be possible for us to read this and be unaffected by the sheer weight of the human </w:t>
      </w:r>
      <w:r w:rsidR="00DA2E31" w:rsidRPr="00CC1D81">
        <w:rPr>
          <w:rFonts w:ascii="Gentium" w:hAnsi="Gentium"/>
          <w:sz w:val="28"/>
          <w:szCs w:val="28"/>
        </w:rPr>
        <w:t>catastrophe</w:t>
      </w:r>
      <w:r w:rsidR="00CB49CA" w:rsidRPr="00CC1D81">
        <w:rPr>
          <w:rFonts w:ascii="Gentium" w:hAnsi="Gentium"/>
          <w:sz w:val="28"/>
          <w:szCs w:val="28"/>
        </w:rPr>
        <w:t xml:space="preserve"> described here</w:t>
      </w:r>
      <w:r w:rsidR="00F8221D" w:rsidRPr="00CC1D81">
        <w:rPr>
          <w:rFonts w:ascii="Gentium" w:hAnsi="Gentium"/>
          <w:sz w:val="28"/>
          <w:szCs w:val="28"/>
        </w:rPr>
        <w:t xml:space="preserve">.  </w:t>
      </w:r>
    </w:p>
    <w:p w:rsidR="000D0AAE" w:rsidRPr="00CC1D81" w:rsidRDefault="000D0AAE" w:rsidP="000D0AAE">
      <w:pPr>
        <w:rPr>
          <w:rFonts w:ascii="Gentium" w:hAnsi="Gentium" w:cs="Gentium"/>
          <w:sz w:val="28"/>
          <w:szCs w:val="28"/>
          <w:lang w:val="en-US" w:eastAsia="en-GB" w:bidi="he-IL"/>
        </w:rPr>
      </w:pPr>
    </w:p>
    <w:p w:rsidR="00AE6BD9" w:rsidRPr="00D50BED" w:rsidRDefault="00C31062" w:rsidP="00D50BED">
      <w:pPr>
        <w:numPr>
          <w:ilvl w:val="1"/>
          <w:numId w:val="4"/>
        </w:numPr>
        <w:rPr>
          <w:rFonts w:ascii="Gentium" w:hAnsi="Gentium" w:cs="Gentium"/>
          <w:sz w:val="28"/>
          <w:szCs w:val="28"/>
          <w:lang w:val="en-US" w:eastAsia="en-GB" w:bidi="he-IL"/>
        </w:rPr>
      </w:pPr>
      <w:r w:rsidRPr="00CC1D81">
        <w:rPr>
          <w:rFonts w:ascii="Gentium" w:hAnsi="Gentium"/>
          <w:sz w:val="28"/>
          <w:szCs w:val="28"/>
        </w:rPr>
        <w:t xml:space="preserve">But remember that the poet is </w:t>
      </w:r>
      <w:r w:rsidRPr="00744ECF">
        <w:rPr>
          <w:rFonts w:ascii="Gentium" w:hAnsi="Gentium"/>
          <w:sz w:val="28"/>
          <w:szCs w:val="28"/>
        </w:rPr>
        <w:t>speaking these words, first and foremost, to God, as a prayer</w:t>
      </w:r>
      <w:r w:rsidRPr="00CC1D81">
        <w:rPr>
          <w:rFonts w:ascii="Gentium" w:hAnsi="Gentium"/>
          <w:sz w:val="28"/>
          <w:szCs w:val="28"/>
        </w:rPr>
        <w:t xml:space="preserve">.  He is reminding God of the suffering of himself and the people.  </w:t>
      </w:r>
      <w:r w:rsidR="00857B44" w:rsidRPr="00CC1D81">
        <w:rPr>
          <w:rFonts w:ascii="Gentium" w:hAnsi="Gentium"/>
          <w:sz w:val="28"/>
          <w:szCs w:val="28"/>
        </w:rPr>
        <w:t xml:space="preserve">And here is the first </w:t>
      </w:r>
      <w:r w:rsidR="00744ECF">
        <w:rPr>
          <w:rFonts w:ascii="Gentium" w:hAnsi="Gentium"/>
          <w:sz w:val="28"/>
          <w:szCs w:val="28"/>
        </w:rPr>
        <w:t xml:space="preserve">major </w:t>
      </w:r>
      <w:r w:rsidR="00857B44" w:rsidRPr="00CC1D81">
        <w:rPr>
          <w:rFonts w:ascii="Gentium" w:hAnsi="Gentium"/>
          <w:sz w:val="28"/>
          <w:szCs w:val="28"/>
        </w:rPr>
        <w:t>point of application as we consider th</w:t>
      </w:r>
      <w:r w:rsidR="00BC1016" w:rsidRPr="00CC1D81">
        <w:rPr>
          <w:rFonts w:ascii="Gentium" w:hAnsi="Gentium"/>
          <w:sz w:val="28"/>
          <w:szCs w:val="28"/>
        </w:rPr>
        <w:t>is prayer</w:t>
      </w:r>
      <w:r w:rsidR="00857B44" w:rsidRPr="00CC1D81">
        <w:rPr>
          <w:rFonts w:ascii="Gentium" w:hAnsi="Gentium"/>
          <w:sz w:val="28"/>
          <w:szCs w:val="28"/>
        </w:rPr>
        <w:t>.  You see, i</w:t>
      </w:r>
      <w:r w:rsidRPr="00CC1D81">
        <w:rPr>
          <w:rFonts w:ascii="Gentium" w:hAnsi="Gentium"/>
          <w:sz w:val="28"/>
          <w:szCs w:val="28"/>
        </w:rPr>
        <w:t xml:space="preserve">n </w:t>
      </w:r>
      <w:r w:rsidRPr="00744ECF">
        <w:rPr>
          <w:rFonts w:ascii="Gentium" w:hAnsi="Gentium"/>
          <w:b/>
          <w:sz w:val="28"/>
          <w:szCs w:val="28"/>
        </w:rPr>
        <w:t>Judges 10</w:t>
      </w:r>
      <w:r w:rsidRPr="00CC1D81">
        <w:rPr>
          <w:rFonts w:ascii="Gentium" w:hAnsi="Gentium"/>
          <w:sz w:val="28"/>
          <w:szCs w:val="28"/>
        </w:rPr>
        <w:t xml:space="preserve"> </w:t>
      </w:r>
      <w:r w:rsidR="00744ECF">
        <w:rPr>
          <w:rFonts w:ascii="Gentium" w:hAnsi="Gentium"/>
          <w:sz w:val="28"/>
          <w:szCs w:val="28"/>
        </w:rPr>
        <w:t>t</w:t>
      </w:r>
      <w:r w:rsidRPr="00CC1D81">
        <w:rPr>
          <w:rFonts w:ascii="Gentium" w:hAnsi="Gentium"/>
          <w:sz w:val="28"/>
          <w:szCs w:val="28"/>
        </w:rPr>
        <w:t>here</w:t>
      </w:r>
      <w:r w:rsidR="00AE3E1F" w:rsidRPr="00CC1D81">
        <w:rPr>
          <w:rFonts w:ascii="Gentium" w:hAnsi="Gentium"/>
          <w:sz w:val="28"/>
          <w:szCs w:val="28"/>
        </w:rPr>
        <w:t xml:space="preserve"> </w:t>
      </w:r>
      <w:r w:rsidR="00744ECF">
        <w:rPr>
          <w:rFonts w:ascii="Gentium" w:hAnsi="Gentium"/>
          <w:sz w:val="28"/>
          <w:szCs w:val="28"/>
        </w:rPr>
        <w:t xml:space="preserve">is </w:t>
      </w:r>
      <w:r w:rsidRPr="00CC1D81">
        <w:rPr>
          <w:rFonts w:ascii="Gentium" w:hAnsi="Gentium"/>
          <w:sz w:val="28"/>
          <w:szCs w:val="28"/>
        </w:rPr>
        <w:t>one of those cycle</w:t>
      </w:r>
      <w:r w:rsidR="00744ECF">
        <w:rPr>
          <w:rFonts w:ascii="Gentium" w:hAnsi="Gentium"/>
          <w:sz w:val="28"/>
          <w:szCs w:val="28"/>
        </w:rPr>
        <w:t>s</w:t>
      </w:r>
      <w:r w:rsidRPr="00CC1D81">
        <w:rPr>
          <w:rFonts w:ascii="Gentium" w:hAnsi="Gentium"/>
          <w:sz w:val="28"/>
          <w:szCs w:val="28"/>
        </w:rPr>
        <w:t xml:space="preserve"> of</w:t>
      </w:r>
      <w:r w:rsidR="00AE3E1F" w:rsidRPr="00CC1D81">
        <w:rPr>
          <w:rFonts w:ascii="Gentium" w:hAnsi="Gentium"/>
          <w:sz w:val="28"/>
          <w:szCs w:val="28"/>
        </w:rPr>
        <w:t xml:space="preserve"> disobedience and deliverance</w:t>
      </w:r>
      <w:r w:rsidR="00744ECF">
        <w:rPr>
          <w:rFonts w:ascii="Gentium" w:hAnsi="Gentium"/>
          <w:sz w:val="28"/>
          <w:szCs w:val="28"/>
        </w:rPr>
        <w:t xml:space="preserve">.  And this is what we read: </w:t>
      </w:r>
      <w:r w:rsidR="004A1899" w:rsidRPr="00CC1D81">
        <w:rPr>
          <w:rFonts w:ascii="Gentium" w:hAnsi="Gentium"/>
          <w:sz w:val="28"/>
          <w:szCs w:val="28"/>
        </w:rPr>
        <w:t>“</w:t>
      </w:r>
      <w:r w:rsidR="004A1899" w:rsidRPr="00744ECF">
        <w:rPr>
          <w:rFonts w:ascii="Gentium" w:hAnsi="Gentium"/>
          <w:i/>
          <w:sz w:val="28"/>
          <w:szCs w:val="28"/>
        </w:rPr>
        <w:t>And [the Lord] could bear</w:t>
      </w:r>
      <w:r w:rsidR="004E2DCE" w:rsidRPr="00744ECF">
        <w:rPr>
          <w:rFonts w:ascii="Gentium" w:hAnsi="Gentium"/>
          <w:i/>
          <w:sz w:val="28"/>
          <w:szCs w:val="28"/>
        </w:rPr>
        <w:t xml:space="preserve"> Israel’s misery no longer</w:t>
      </w:r>
      <w:r w:rsidR="004E2DCE" w:rsidRPr="00CC1D81">
        <w:rPr>
          <w:rFonts w:ascii="Gentium" w:hAnsi="Gentium"/>
          <w:sz w:val="28"/>
          <w:szCs w:val="28"/>
        </w:rPr>
        <w:t>.”  Or literally, “</w:t>
      </w:r>
      <w:r w:rsidR="004E2DCE" w:rsidRPr="00744ECF">
        <w:rPr>
          <w:rFonts w:ascii="Gentium" w:hAnsi="Gentium"/>
          <w:i/>
          <w:sz w:val="28"/>
          <w:szCs w:val="28"/>
        </w:rPr>
        <w:t>His soul was grieved for the misery of Israel</w:t>
      </w:r>
      <w:r w:rsidR="004E2DCE" w:rsidRPr="00CC1D81">
        <w:rPr>
          <w:rFonts w:ascii="Gentium" w:hAnsi="Gentium"/>
          <w:sz w:val="28"/>
          <w:szCs w:val="28"/>
        </w:rPr>
        <w:t xml:space="preserve">.”  </w:t>
      </w:r>
      <w:r w:rsidR="00AE3E1F" w:rsidRPr="00CC1D81">
        <w:rPr>
          <w:rFonts w:ascii="Gentium" w:hAnsi="Gentium"/>
          <w:sz w:val="28"/>
          <w:szCs w:val="28"/>
        </w:rPr>
        <w:t xml:space="preserve">Isn’t that beautiful!?  </w:t>
      </w:r>
      <w:r w:rsidR="00D50BED" w:rsidRPr="00D50BED">
        <w:rPr>
          <w:rFonts w:ascii="Gentium" w:hAnsi="Gentium"/>
          <w:sz w:val="28"/>
          <w:szCs w:val="28"/>
        </w:rPr>
        <w:t>What a wonderful reason to pray!</w:t>
      </w:r>
      <w:r w:rsidR="00D50BED" w:rsidRPr="00D50BED">
        <w:rPr>
          <w:rFonts w:ascii="Gentium" w:hAnsi="Gentium" w:cs="Gentium"/>
          <w:sz w:val="28"/>
          <w:szCs w:val="28"/>
          <w:lang w:val="en-US" w:eastAsia="en-GB" w:bidi="he-IL"/>
        </w:rPr>
        <w:t xml:space="preserve">  God </w:t>
      </w:r>
      <w:r w:rsidR="00AE3E1F" w:rsidRPr="00D50BED">
        <w:rPr>
          <w:rFonts w:ascii="Gentium" w:hAnsi="Gentium"/>
          <w:sz w:val="28"/>
          <w:szCs w:val="28"/>
        </w:rPr>
        <w:t>is grieved by the misery of His people</w:t>
      </w:r>
      <w:r w:rsidR="00BC1016" w:rsidRPr="00D50BED">
        <w:rPr>
          <w:rFonts w:ascii="Gentium" w:hAnsi="Gentium"/>
          <w:sz w:val="28"/>
          <w:szCs w:val="28"/>
        </w:rPr>
        <w:t xml:space="preserve">!  </w:t>
      </w:r>
    </w:p>
    <w:p w:rsidR="008B616F" w:rsidRPr="00CC1D81" w:rsidRDefault="00BC1016" w:rsidP="00AE6BD9">
      <w:pPr>
        <w:numPr>
          <w:ilvl w:val="2"/>
          <w:numId w:val="4"/>
        </w:numPr>
        <w:rPr>
          <w:rFonts w:ascii="Gentium" w:hAnsi="Gentium" w:cs="Gentium"/>
          <w:sz w:val="28"/>
          <w:szCs w:val="28"/>
          <w:lang w:val="en-US" w:eastAsia="en-GB" w:bidi="he-IL"/>
        </w:rPr>
      </w:pPr>
      <w:r w:rsidRPr="00CC1D81">
        <w:rPr>
          <w:rFonts w:ascii="Gentium" w:hAnsi="Gentium"/>
          <w:sz w:val="28"/>
          <w:szCs w:val="28"/>
        </w:rPr>
        <w:t>And in case you are thinking to yourself</w:t>
      </w:r>
      <w:r w:rsidR="00D50BED">
        <w:rPr>
          <w:rFonts w:ascii="Gentium" w:hAnsi="Gentium"/>
          <w:sz w:val="28"/>
          <w:szCs w:val="28"/>
        </w:rPr>
        <w:t xml:space="preserve">, hold on, haven’t we repeatedly heard that God is really, really angry with sin?  Yes we have.  And haven’t we heard that </w:t>
      </w:r>
      <w:r w:rsidRPr="00CC1D81">
        <w:rPr>
          <w:rFonts w:ascii="Gentium" w:hAnsi="Gentium"/>
          <w:sz w:val="28"/>
          <w:szCs w:val="28"/>
        </w:rPr>
        <w:t>God brought this judgment on the people of Judah</w:t>
      </w:r>
      <w:r w:rsidR="005A41F2" w:rsidRPr="00CC1D81">
        <w:rPr>
          <w:rFonts w:ascii="Gentium" w:hAnsi="Gentium"/>
          <w:sz w:val="28"/>
          <w:szCs w:val="28"/>
        </w:rPr>
        <w:t xml:space="preserve"> because of their sins</w:t>
      </w:r>
      <w:r w:rsidR="00D50BED">
        <w:rPr>
          <w:rFonts w:ascii="Gentium" w:hAnsi="Gentium"/>
          <w:sz w:val="28"/>
          <w:szCs w:val="28"/>
        </w:rPr>
        <w:t xml:space="preserve">?  Yes, we have.  But do you remember the words we read in Hebrews 12 that we read in connection with an earlier chapter?  </w:t>
      </w:r>
      <w:r w:rsidR="00532199" w:rsidRPr="00CC1D81">
        <w:rPr>
          <w:rFonts w:ascii="Gentium" w:hAnsi="Gentium"/>
          <w:sz w:val="28"/>
          <w:szCs w:val="28"/>
        </w:rPr>
        <w:t>“</w:t>
      </w:r>
      <w:r w:rsidR="00532199" w:rsidRPr="00D50BED">
        <w:rPr>
          <w:rFonts w:ascii="Gentium" w:hAnsi="Gentium"/>
          <w:i/>
          <w:sz w:val="28"/>
          <w:szCs w:val="28"/>
        </w:rPr>
        <w:t>The</w:t>
      </w:r>
      <w:r w:rsidR="00532199" w:rsidRPr="00D50BED">
        <w:rPr>
          <w:rFonts w:ascii="Gentium" w:hAnsi="Gentium" w:cs="Gentium"/>
          <w:i/>
          <w:sz w:val="28"/>
          <w:szCs w:val="28"/>
          <w:lang w:val="en-US" w:eastAsia="en-GB" w:bidi="he-IL"/>
        </w:rPr>
        <w:t xml:space="preserve"> Lord disciplines </w:t>
      </w:r>
      <w:r w:rsidR="00532199" w:rsidRPr="00D50BED">
        <w:rPr>
          <w:rFonts w:ascii="Gentium" w:hAnsi="Gentium" w:cs="Gentium"/>
          <w:i/>
          <w:sz w:val="28"/>
          <w:szCs w:val="28"/>
          <w:u w:val="single"/>
          <w:lang w:val="en-US" w:eastAsia="en-GB" w:bidi="he-IL"/>
        </w:rPr>
        <w:t>the one He loves</w:t>
      </w:r>
      <w:r w:rsidR="00532199" w:rsidRPr="00D50BED">
        <w:rPr>
          <w:rFonts w:ascii="Gentium" w:hAnsi="Gentium" w:cs="Gentium"/>
          <w:i/>
          <w:sz w:val="28"/>
          <w:szCs w:val="28"/>
          <w:lang w:val="en-US" w:eastAsia="en-GB" w:bidi="he-IL"/>
        </w:rPr>
        <w:t xml:space="preserve"> … God is treating you </w:t>
      </w:r>
      <w:r w:rsidR="00532199" w:rsidRPr="00D50BED">
        <w:rPr>
          <w:rFonts w:ascii="Gentium" w:hAnsi="Gentium" w:cs="Gentium"/>
          <w:i/>
          <w:sz w:val="28"/>
          <w:szCs w:val="28"/>
          <w:u w:val="single"/>
          <w:lang w:val="en-US" w:eastAsia="en-GB" w:bidi="he-IL"/>
        </w:rPr>
        <w:t>as sons</w:t>
      </w:r>
      <w:r w:rsidR="00532199" w:rsidRPr="00D50BED">
        <w:rPr>
          <w:rFonts w:ascii="Gentium" w:hAnsi="Gentium" w:cs="Gentium"/>
          <w:i/>
          <w:sz w:val="28"/>
          <w:szCs w:val="28"/>
          <w:lang w:val="en-US" w:eastAsia="en-GB" w:bidi="he-IL"/>
        </w:rPr>
        <w:t xml:space="preserve"> … He disciplines us </w:t>
      </w:r>
      <w:r w:rsidR="00532199" w:rsidRPr="00D50BED">
        <w:rPr>
          <w:rFonts w:ascii="Gentium" w:hAnsi="Gentium" w:cs="Gentium"/>
          <w:i/>
          <w:sz w:val="28"/>
          <w:szCs w:val="28"/>
          <w:u w:val="single"/>
          <w:lang w:val="en-US" w:eastAsia="en-GB" w:bidi="he-IL"/>
        </w:rPr>
        <w:t>for our good</w:t>
      </w:r>
      <w:r w:rsidR="00532199" w:rsidRPr="00D50BED">
        <w:rPr>
          <w:rFonts w:ascii="Gentium" w:hAnsi="Gentium" w:cs="Gentium"/>
          <w:i/>
          <w:sz w:val="28"/>
          <w:szCs w:val="28"/>
          <w:lang w:val="en-US" w:eastAsia="en-GB" w:bidi="he-IL"/>
        </w:rPr>
        <w:t xml:space="preserve">, that we may share </w:t>
      </w:r>
      <w:r w:rsidR="000D21FA" w:rsidRPr="00D50BED">
        <w:rPr>
          <w:rFonts w:ascii="Gentium" w:hAnsi="Gentium" w:cs="Gentium"/>
          <w:i/>
          <w:sz w:val="28"/>
          <w:szCs w:val="28"/>
          <w:lang w:val="en-US" w:eastAsia="en-GB" w:bidi="he-IL"/>
        </w:rPr>
        <w:t>H</w:t>
      </w:r>
      <w:r w:rsidR="00532199" w:rsidRPr="00D50BED">
        <w:rPr>
          <w:rFonts w:ascii="Gentium" w:hAnsi="Gentium" w:cs="Gentium"/>
          <w:i/>
          <w:sz w:val="28"/>
          <w:szCs w:val="28"/>
          <w:lang w:val="en-US" w:eastAsia="en-GB" w:bidi="he-IL"/>
        </w:rPr>
        <w:t>is holiness</w:t>
      </w:r>
      <w:r w:rsidR="00532199" w:rsidRPr="00CC1D81">
        <w:rPr>
          <w:rFonts w:ascii="Gentium" w:hAnsi="Gentium" w:cs="Gentium"/>
          <w:sz w:val="28"/>
          <w:szCs w:val="28"/>
          <w:lang w:val="en-US" w:eastAsia="en-GB" w:bidi="he-IL"/>
        </w:rPr>
        <w:t>.”</w:t>
      </w:r>
      <w:r w:rsidR="00F93A4A" w:rsidRPr="00CC1D81">
        <w:rPr>
          <w:rFonts w:ascii="Gentium" w:hAnsi="Gentium" w:cs="Gentium"/>
          <w:sz w:val="28"/>
          <w:szCs w:val="28"/>
          <w:lang w:val="en-US" w:eastAsia="en-GB" w:bidi="he-IL"/>
        </w:rPr>
        <w:t xml:space="preserve">  </w:t>
      </w:r>
      <w:r w:rsidR="00D50BED">
        <w:rPr>
          <w:rFonts w:ascii="Gentium" w:hAnsi="Gentium" w:cs="Gentium"/>
          <w:sz w:val="28"/>
          <w:szCs w:val="28"/>
          <w:lang w:val="en-US" w:eastAsia="en-GB" w:bidi="he-IL"/>
        </w:rPr>
        <w:t xml:space="preserve">So in the same way that a parent can discipline their children in a way that causes the child pain, while still loving the child and hurting for the child, so the Father can discipline us and feel our misery.  And He disciplines us always </w:t>
      </w:r>
      <w:r w:rsidR="00901E5A" w:rsidRPr="00CC1D81">
        <w:rPr>
          <w:rFonts w:ascii="Gentium" w:hAnsi="Gentium" w:cs="Gentium"/>
          <w:sz w:val="28"/>
          <w:szCs w:val="28"/>
          <w:lang w:val="en-US" w:eastAsia="en-GB" w:bidi="he-IL"/>
        </w:rPr>
        <w:t xml:space="preserve">because </w:t>
      </w:r>
      <w:r w:rsidR="003A2471" w:rsidRPr="00CC1D81">
        <w:rPr>
          <w:rFonts w:ascii="Gentium" w:hAnsi="Gentium" w:cs="Gentium"/>
          <w:sz w:val="28"/>
          <w:szCs w:val="28"/>
          <w:lang w:val="en-US" w:eastAsia="en-GB" w:bidi="he-IL"/>
        </w:rPr>
        <w:t>H</w:t>
      </w:r>
      <w:r w:rsidR="00901E5A" w:rsidRPr="00CC1D81">
        <w:rPr>
          <w:rFonts w:ascii="Gentium" w:hAnsi="Gentium" w:cs="Gentium"/>
          <w:sz w:val="28"/>
          <w:szCs w:val="28"/>
          <w:lang w:val="en-US" w:eastAsia="en-GB" w:bidi="he-IL"/>
        </w:rPr>
        <w:t xml:space="preserve">e loves us and He wants us to grow in our love for Him and our trust in Him.  </w:t>
      </w:r>
    </w:p>
    <w:p w:rsidR="008B616F" w:rsidRPr="00CC1D81" w:rsidRDefault="00C70DD5" w:rsidP="00AE6BD9">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So b</w:t>
      </w:r>
      <w:r w:rsidR="003A2471" w:rsidRPr="00CC1D81">
        <w:rPr>
          <w:rFonts w:ascii="Gentium" w:hAnsi="Gentium" w:cs="Gentium"/>
          <w:sz w:val="28"/>
          <w:szCs w:val="28"/>
          <w:lang w:val="en-US" w:eastAsia="en-GB" w:bidi="he-IL"/>
        </w:rPr>
        <w:t xml:space="preserve">eliever, </w:t>
      </w:r>
      <w:r w:rsidRPr="00CC1D81">
        <w:rPr>
          <w:rFonts w:ascii="Gentium" w:hAnsi="Gentium" w:cs="Gentium"/>
          <w:sz w:val="28"/>
          <w:szCs w:val="28"/>
          <w:lang w:val="en-US" w:eastAsia="en-GB" w:bidi="he-IL"/>
        </w:rPr>
        <w:t xml:space="preserve">in your suffering, </w:t>
      </w:r>
      <w:r w:rsidR="007A0998" w:rsidRPr="00CC1D81">
        <w:rPr>
          <w:rFonts w:ascii="Gentium" w:hAnsi="Gentium" w:cs="Gentium"/>
          <w:sz w:val="28"/>
          <w:szCs w:val="28"/>
          <w:lang w:val="en-US" w:eastAsia="en-GB" w:bidi="he-IL"/>
        </w:rPr>
        <w:t xml:space="preserve">pray to God.  </w:t>
      </w:r>
      <w:r w:rsidR="00CA7DE4" w:rsidRPr="00CC1D81">
        <w:rPr>
          <w:rFonts w:ascii="Gentium" w:hAnsi="Gentium"/>
          <w:sz w:val="28"/>
          <w:szCs w:val="28"/>
        </w:rPr>
        <w:t xml:space="preserve">Turn to Him because He is the only one who is able to bring relief from distress and suffering.  </w:t>
      </w:r>
    </w:p>
    <w:p w:rsidR="008B616F" w:rsidRPr="00CC1D81" w:rsidRDefault="00CA7DE4" w:rsidP="00393163">
      <w:pPr>
        <w:numPr>
          <w:ilvl w:val="2"/>
          <w:numId w:val="4"/>
        </w:numPr>
        <w:rPr>
          <w:rFonts w:ascii="Gentium" w:hAnsi="Gentium" w:cs="Gentium"/>
          <w:sz w:val="28"/>
          <w:szCs w:val="28"/>
          <w:lang w:val="en-US" w:eastAsia="en-GB" w:bidi="he-IL"/>
        </w:rPr>
      </w:pPr>
      <w:r w:rsidRPr="00CC1D81">
        <w:rPr>
          <w:rFonts w:ascii="Gentium" w:hAnsi="Gentium"/>
          <w:sz w:val="28"/>
          <w:szCs w:val="28"/>
        </w:rPr>
        <w:t xml:space="preserve">And remember that when </w:t>
      </w:r>
      <w:r w:rsidR="003A2471" w:rsidRPr="00CC1D81">
        <w:rPr>
          <w:rFonts w:ascii="Gentium" w:hAnsi="Gentium" w:cs="Gentium"/>
          <w:sz w:val="28"/>
          <w:szCs w:val="28"/>
          <w:lang w:val="en-US" w:eastAsia="en-GB" w:bidi="he-IL"/>
        </w:rPr>
        <w:t xml:space="preserve">you pray to God, you are praying </w:t>
      </w:r>
      <w:r w:rsidR="00901E5A" w:rsidRPr="00CC1D81">
        <w:rPr>
          <w:rFonts w:ascii="Gentium" w:hAnsi="Gentium" w:cs="Gentium"/>
          <w:sz w:val="28"/>
          <w:szCs w:val="28"/>
          <w:lang w:val="en-US" w:eastAsia="en-GB" w:bidi="he-IL"/>
        </w:rPr>
        <w:t>to</w:t>
      </w:r>
      <w:r w:rsidR="003A2471" w:rsidRPr="00CC1D81">
        <w:rPr>
          <w:rFonts w:ascii="Gentium" w:hAnsi="Gentium" w:cs="Gentium"/>
          <w:sz w:val="28"/>
          <w:szCs w:val="28"/>
          <w:lang w:val="en-US" w:eastAsia="en-GB" w:bidi="he-IL"/>
        </w:rPr>
        <w:t xml:space="preserve"> your </w:t>
      </w:r>
      <w:r w:rsidR="003A2471" w:rsidRPr="00CC1D81">
        <w:rPr>
          <w:rFonts w:ascii="Gentium" w:hAnsi="Gentium" w:cs="Gentium"/>
          <w:i/>
          <w:sz w:val="28"/>
          <w:szCs w:val="28"/>
          <w:lang w:val="en-US" w:eastAsia="en-GB" w:bidi="he-IL"/>
        </w:rPr>
        <w:t>Father</w:t>
      </w:r>
      <w:r w:rsidR="003A2471" w:rsidRPr="00CC1D81">
        <w:rPr>
          <w:rFonts w:ascii="Gentium" w:hAnsi="Gentium" w:cs="Gentium"/>
          <w:sz w:val="28"/>
          <w:szCs w:val="28"/>
          <w:lang w:val="en-US" w:eastAsia="en-GB" w:bidi="he-IL"/>
        </w:rPr>
        <w:t xml:space="preserve"> in heaven </w:t>
      </w:r>
      <w:r w:rsidR="00901E5A" w:rsidRPr="00CC1D81">
        <w:rPr>
          <w:rFonts w:ascii="Gentium" w:hAnsi="Gentium" w:cs="Gentium"/>
          <w:sz w:val="28"/>
          <w:szCs w:val="28"/>
          <w:lang w:val="en-US" w:eastAsia="en-GB" w:bidi="he-IL"/>
        </w:rPr>
        <w:t xml:space="preserve">who grieves for the misery of His children.  </w:t>
      </w:r>
    </w:p>
    <w:p w:rsidR="008B616F" w:rsidRPr="00CC1D81" w:rsidRDefault="008B616F" w:rsidP="008B616F">
      <w:pPr>
        <w:ind w:left="357"/>
        <w:rPr>
          <w:rFonts w:ascii="Gentium" w:hAnsi="Gentium" w:cs="Gentium"/>
          <w:sz w:val="28"/>
          <w:szCs w:val="28"/>
          <w:lang w:val="en-US" w:eastAsia="en-GB" w:bidi="he-IL"/>
        </w:rPr>
      </w:pPr>
    </w:p>
    <w:p w:rsidR="00DC4574" w:rsidRDefault="00A70B4B" w:rsidP="00B3024A">
      <w:pPr>
        <w:numPr>
          <w:ilvl w:val="0"/>
          <w:numId w:val="4"/>
        </w:numPr>
        <w:rPr>
          <w:rFonts w:ascii="Gentium" w:hAnsi="Gentium" w:cs="Gentium"/>
          <w:sz w:val="28"/>
          <w:szCs w:val="28"/>
          <w:lang w:val="en-US" w:eastAsia="en-GB" w:bidi="he-IL"/>
        </w:rPr>
      </w:pPr>
      <w:r>
        <w:rPr>
          <w:rFonts w:ascii="Gentium" w:hAnsi="Gentium" w:cs="Gentium"/>
          <w:sz w:val="28"/>
          <w:szCs w:val="28"/>
          <w:lang w:val="en-US" w:eastAsia="en-GB" w:bidi="he-IL"/>
        </w:rPr>
        <w:t>Another part of the poet’s prayer that is worth noting is the</w:t>
      </w:r>
      <w:r w:rsidR="00DC4574">
        <w:rPr>
          <w:rFonts w:ascii="Gentium" w:hAnsi="Gentium" w:cs="Gentium"/>
          <w:sz w:val="28"/>
          <w:szCs w:val="28"/>
          <w:lang w:val="en-US" w:eastAsia="en-GB" w:bidi="he-IL"/>
        </w:rPr>
        <w:t xml:space="preserve"> </w:t>
      </w:r>
      <w:r w:rsidR="00DC4574" w:rsidRPr="00DC4574">
        <w:rPr>
          <w:rFonts w:ascii="Gentium" w:hAnsi="Gentium" w:cs="Gentium"/>
          <w:b/>
          <w:sz w:val="28"/>
          <w:szCs w:val="28"/>
          <w:lang w:val="en-US" w:eastAsia="en-GB" w:bidi="he-IL"/>
        </w:rPr>
        <w:t>confession of sin</w:t>
      </w:r>
      <w:r>
        <w:rPr>
          <w:rFonts w:ascii="Gentium" w:hAnsi="Gentium" w:cs="Gentium"/>
          <w:b/>
          <w:sz w:val="28"/>
          <w:szCs w:val="28"/>
          <w:lang w:val="en-US" w:eastAsia="en-GB" w:bidi="he-IL"/>
        </w:rPr>
        <w:t xml:space="preserve"> </w:t>
      </w:r>
      <w:r>
        <w:rPr>
          <w:rFonts w:ascii="Gentium" w:hAnsi="Gentium" w:cs="Gentium"/>
          <w:sz w:val="28"/>
          <w:szCs w:val="28"/>
          <w:lang w:val="en-US" w:eastAsia="en-GB" w:bidi="he-IL"/>
        </w:rPr>
        <w:t xml:space="preserve">in v16: </w:t>
      </w:r>
      <w:r w:rsidR="00DC4574">
        <w:rPr>
          <w:rFonts w:ascii="Gentium" w:hAnsi="Gentium" w:cs="Gentium"/>
          <w:sz w:val="28"/>
          <w:szCs w:val="28"/>
          <w:lang w:val="en-US" w:eastAsia="en-GB" w:bidi="he-IL"/>
        </w:rPr>
        <w:t>“</w:t>
      </w:r>
      <w:r w:rsidR="00801870" w:rsidRPr="00DC4574">
        <w:rPr>
          <w:rFonts w:ascii="Gentium" w:hAnsi="Gentium" w:cs="Gentium"/>
          <w:i/>
          <w:sz w:val="28"/>
          <w:szCs w:val="28"/>
          <w:lang w:val="en-US" w:eastAsia="en-GB" w:bidi="he-IL"/>
        </w:rPr>
        <w:t>Woe to us, for we have sinned</w:t>
      </w:r>
      <w:r w:rsidR="00DC4574">
        <w:rPr>
          <w:rFonts w:ascii="Gentium" w:hAnsi="Gentium" w:cs="Gentium"/>
          <w:sz w:val="28"/>
          <w:szCs w:val="28"/>
          <w:lang w:val="en-US" w:eastAsia="en-GB" w:bidi="he-IL"/>
        </w:rPr>
        <w:t>.</w:t>
      </w:r>
      <w:r w:rsidR="00801870" w:rsidRPr="00CC1D81">
        <w:rPr>
          <w:rFonts w:ascii="Gentium" w:hAnsi="Gentium" w:cs="Gentium"/>
          <w:sz w:val="28"/>
          <w:szCs w:val="28"/>
          <w:lang w:val="en-US" w:eastAsia="en-GB" w:bidi="he-IL"/>
        </w:rPr>
        <w:t xml:space="preserve">” </w:t>
      </w:r>
      <w:r w:rsidR="00DC4574">
        <w:rPr>
          <w:rFonts w:ascii="Gentium" w:hAnsi="Gentium" w:cs="Gentium"/>
          <w:sz w:val="28"/>
          <w:szCs w:val="28"/>
          <w:lang w:val="en-US" w:eastAsia="en-GB" w:bidi="he-IL"/>
        </w:rPr>
        <w:t xml:space="preserve"> </w:t>
      </w:r>
    </w:p>
    <w:p w:rsidR="00B3024A" w:rsidRPr="00CC1D81" w:rsidRDefault="00DC4574" w:rsidP="00DC4574">
      <w:pPr>
        <w:numPr>
          <w:ilvl w:val="1"/>
          <w:numId w:val="4"/>
        </w:numPr>
        <w:rPr>
          <w:rFonts w:ascii="Gentium" w:hAnsi="Gentium" w:cs="Gentium"/>
          <w:sz w:val="28"/>
          <w:szCs w:val="28"/>
          <w:lang w:val="en-US" w:eastAsia="en-GB" w:bidi="he-IL"/>
        </w:rPr>
      </w:pPr>
      <w:r w:rsidRPr="00DC4574">
        <w:rPr>
          <w:rFonts w:ascii="Gentium" w:hAnsi="Gentium" w:cs="Gentium"/>
          <w:sz w:val="28"/>
          <w:szCs w:val="28"/>
          <w:lang w:val="en-US" w:eastAsia="en-GB" w:bidi="he-IL"/>
        </w:rPr>
        <w:t>And it’s good for our prayers to include confession of sin.</w:t>
      </w:r>
      <w:r>
        <w:rPr>
          <w:rFonts w:ascii="Gentium" w:hAnsi="Gentium" w:cs="Gentium"/>
          <w:b/>
          <w:sz w:val="28"/>
          <w:szCs w:val="28"/>
          <w:lang w:val="en-US" w:eastAsia="en-GB" w:bidi="he-IL"/>
        </w:rPr>
        <w:t xml:space="preserve">  </w:t>
      </w:r>
      <w:r w:rsidRPr="00DC4574">
        <w:rPr>
          <w:rFonts w:ascii="Gentium" w:hAnsi="Gentium" w:cs="Gentium"/>
          <w:sz w:val="28"/>
          <w:szCs w:val="28"/>
          <w:lang w:val="en-US" w:eastAsia="en-GB" w:bidi="he-IL"/>
        </w:rPr>
        <w:t xml:space="preserve">We referred to this verse this morning – </w:t>
      </w:r>
      <w:r w:rsidRPr="00DC4574">
        <w:rPr>
          <w:rFonts w:ascii="Gentium" w:hAnsi="Gentium" w:cs="Gentium"/>
          <w:b/>
          <w:bCs/>
          <w:sz w:val="28"/>
          <w:lang w:val="en-US" w:eastAsia="en-NZ" w:bidi="he-IL"/>
        </w:rPr>
        <w:t>1 John 1:9</w:t>
      </w:r>
      <w:r w:rsidRPr="00DC4574">
        <w:rPr>
          <w:rFonts w:ascii="Gentium" w:hAnsi="Gentium" w:cs="Gentium"/>
          <w:bCs/>
          <w:sz w:val="28"/>
          <w:lang w:val="en-US" w:eastAsia="en-NZ" w:bidi="he-IL"/>
        </w:rPr>
        <w:t xml:space="preserve"> says, “</w:t>
      </w:r>
      <w:r w:rsidRPr="00DC4574">
        <w:rPr>
          <w:rFonts w:ascii="Gentium" w:hAnsi="Gentium"/>
          <w:i/>
          <w:sz w:val="28"/>
          <w:lang w:val="en-US" w:eastAsia="en-NZ" w:bidi="he-IL"/>
        </w:rPr>
        <w:t>If we confess our sins, he is faithful and just to forgive us our sins and to cleanse us from all unrighteousness</w:t>
      </w:r>
      <w:r>
        <w:rPr>
          <w:rFonts w:ascii="Gentium" w:hAnsi="Gentium"/>
          <w:sz w:val="28"/>
          <w:lang w:val="en-US" w:eastAsia="en-NZ" w:bidi="he-IL"/>
        </w:rPr>
        <w:t xml:space="preserve">.”  If you have trusted in Jesus Christ </w:t>
      </w:r>
      <w:r>
        <w:rPr>
          <w:rFonts w:ascii="Gentium" w:hAnsi="Gentium"/>
          <w:sz w:val="28"/>
          <w:lang w:val="en-US" w:eastAsia="en-NZ" w:bidi="he-IL"/>
        </w:rPr>
        <w:lastRenderedPageBreak/>
        <w:t xml:space="preserve">as your Saviour then all your sins were </w:t>
      </w:r>
      <w:r w:rsidR="009F2C8C" w:rsidRPr="00CC1D81">
        <w:rPr>
          <w:rFonts w:ascii="Gentium" w:hAnsi="Gentium" w:cs="Gentium"/>
          <w:sz w:val="28"/>
          <w:szCs w:val="28"/>
          <w:lang w:val="en-US" w:eastAsia="en-GB" w:bidi="he-IL"/>
        </w:rPr>
        <w:t>forgiven and dealt with on the cross of Calvary by the sacrifice of Jesus.  Hallelujah!  But we continue to sin in the here and now.  And God is displeased with our sin.  S</w:t>
      </w:r>
      <w:r w:rsidR="008E35B0" w:rsidRPr="00CC1D81">
        <w:rPr>
          <w:rFonts w:ascii="Gentium" w:hAnsi="Gentium" w:cs="Gentium"/>
          <w:sz w:val="28"/>
          <w:szCs w:val="28"/>
          <w:lang w:val="en-US" w:eastAsia="en-GB" w:bidi="he-IL"/>
        </w:rPr>
        <w:t>o</w:t>
      </w:r>
      <w:r w:rsidR="009F2C8C" w:rsidRPr="00CC1D81">
        <w:rPr>
          <w:rFonts w:ascii="Gentium" w:hAnsi="Gentium" w:cs="Gentium"/>
          <w:sz w:val="28"/>
          <w:szCs w:val="28"/>
          <w:lang w:val="en-US" w:eastAsia="en-GB" w:bidi="he-IL"/>
        </w:rPr>
        <w:t xml:space="preserve"> we should be eager to turn to Him, often, and express sorrow for our sin and </w:t>
      </w:r>
      <w:r w:rsidR="008E35B0" w:rsidRPr="00CC1D81">
        <w:rPr>
          <w:rFonts w:ascii="Gentium" w:hAnsi="Gentium" w:cs="Gentium"/>
          <w:sz w:val="28"/>
          <w:szCs w:val="28"/>
          <w:lang w:val="en-US" w:eastAsia="en-GB" w:bidi="he-IL"/>
        </w:rPr>
        <w:t xml:space="preserve">to speak of our resolve </w:t>
      </w:r>
      <w:r w:rsidR="008B616F" w:rsidRPr="00CC1D81">
        <w:rPr>
          <w:rFonts w:ascii="Gentium" w:hAnsi="Gentium" w:cs="Gentium"/>
          <w:sz w:val="28"/>
          <w:szCs w:val="28"/>
          <w:lang w:val="en-US" w:eastAsia="en-GB" w:bidi="he-IL"/>
        </w:rPr>
        <w:t xml:space="preserve">not </w:t>
      </w:r>
      <w:r w:rsidR="008E35B0" w:rsidRPr="00CC1D81">
        <w:rPr>
          <w:rFonts w:ascii="Gentium" w:hAnsi="Gentium" w:cs="Gentium"/>
          <w:sz w:val="28"/>
          <w:szCs w:val="28"/>
          <w:lang w:val="en-US" w:eastAsia="en-GB" w:bidi="he-IL"/>
        </w:rPr>
        <w:t>to sin.</w:t>
      </w:r>
    </w:p>
    <w:p w:rsidR="00B3024A" w:rsidRPr="00CC1D81" w:rsidRDefault="00B3024A" w:rsidP="00B3024A">
      <w:pPr>
        <w:rPr>
          <w:rFonts w:ascii="Gentium" w:hAnsi="Gentium" w:cs="Gentium"/>
          <w:sz w:val="28"/>
          <w:szCs w:val="28"/>
          <w:lang w:val="en-US" w:eastAsia="en-GB" w:bidi="he-IL"/>
        </w:rPr>
      </w:pPr>
    </w:p>
    <w:p w:rsidR="00B3024A" w:rsidRPr="00CC1D81" w:rsidRDefault="00801870" w:rsidP="00B3024A">
      <w:pPr>
        <w:numPr>
          <w:ilvl w:val="0"/>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But </w:t>
      </w:r>
      <w:r w:rsidR="00735FFB" w:rsidRPr="00CC1D81">
        <w:rPr>
          <w:rFonts w:ascii="Gentium" w:hAnsi="Gentium" w:cs="Gentium"/>
          <w:sz w:val="28"/>
          <w:szCs w:val="28"/>
          <w:lang w:val="en-US" w:eastAsia="en-GB" w:bidi="he-IL"/>
        </w:rPr>
        <w:t xml:space="preserve">as </w:t>
      </w:r>
      <w:r w:rsidR="002A0E8F">
        <w:rPr>
          <w:rFonts w:ascii="Gentium" w:hAnsi="Gentium" w:cs="Gentium"/>
          <w:sz w:val="28"/>
          <w:szCs w:val="28"/>
          <w:lang w:val="en-US" w:eastAsia="en-GB" w:bidi="he-IL"/>
        </w:rPr>
        <w:t xml:space="preserve">the poem begins to end, </w:t>
      </w:r>
      <w:r w:rsidRPr="00CC1D81">
        <w:rPr>
          <w:rFonts w:ascii="Gentium" w:hAnsi="Gentium" w:cs="Gentium"/>
          <w:sz w:val="28"/>
          <w:szCs w:val="28"/>
          <w:lang w:val="en-US" w:eastAsia="en-GB" w:bidi="he-IL"/>
        </w:rPr>
        <w:t xml:space="preserve">we </w:t>
      </w:r>
      <w:r w:rsidR="004A1157">
        <w:rPr>
          <w:rFonts w:ascii="Gentium" w:hAnsi="Gentium" w:cs="Gentium"/>
          <w:sz w:val="28"/>
          <w:szCs w:val="28"/>
          <w:lang w:val="en-US" w:eastAsia="en-GB" w:bidi="he-IL"/>
        </w:rPr>
        <w:t xml:space="preserve">see </w:t>
      </w:r>
      <w:r w:rsidR="004A1157" w:rsidRPr="004A1157">
        <w:rPr>
          <w:rFonts w:ascii="Gentium" w:hAnsi="Gentium" w:cs="Gentium"/>
          <w:b/>
          <w:sz w:val="28"/>
          <w:szCs w:val="28"/>
          <w:lang w:val="en-US" w:eastAsia="en-GB" w:bidi="he-IL"/>
        </w:rPr>
        <w:t>more of the helpful why questions</w:t>
      </w:r>
      <w:r w:rsidR="004A1157">
        <w:rPr>
          <w:rFonts w:ascii="Gentium" w:hAnsi="Gentium" w:cs="Gentium"/>
          <w:sz w:val="28"/>
          <w:szCs w:val="28"/>
          <w:lang w:val="en-US" w:eastAsia="en-GB" w:bidi="he-IL"/>
        </w:rPr>
        <w:t xml:space="preserve"> of the poet in v20</w:t>
      </w:r>
      <w:r w:rsidRPr="00CC1D81">
        <w:rPr>
          <w:rFonts w:ascii="Gentium" w:hAnsi="Gentium" w:cs="Gentium"/>
          <w:sz w:val="28"/>
          <w:szCs w:val="28"/>
          <w:lang w:val="en-US" w:eastAsia="en-GB" w:bidi="he-IL"/>
        </w:rPr>
        <w:t>.</w:t>
      </w:r>
      <w:r w:rsidR="004A1157">
        <w:rPr>
          <w:rFonts w:ascii="Gentium" w:hAnsi="Gentium" w:cs="Gentium"/>
          <w:sz w:val="28"/>
          <w:szCs w:val="28"/>
          <w:lang w:val="en-US" w:eastAsia="en-GB" w:bidi="he-IL"/>
        </w:rPr>
        <w:t xml:space="preserve">  And let me explain why they are helpful:</w:t>
      </w:r>
      <w:r w:rsidRPr="00CC1D81">
        <w:rPr>
          <w:rFonts w:ascii="Gentium" w:hAnsi="Gentium" w:cs="Gentium"/>
          <w:sz w:val="28"/>
          <w:szCs w:val="28"/>
          <w:lang w:val="en-US" w:eastAsia="en-GB" w:bidi="he-IL"/>
        </w:rPr>
        <w:t xml:space="preserve">  </w:t>
      </w:r>
    </w:p>
    <w:p w:rsidR="00412C4D" w:rsidRPr="00CC1D81" w:rsidRDefault="000A1D07" w:rsidP="00B3024A">
      <w:pPr>
        <w:numPr>
          <w:ilvl w:val="1"/>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In chapter 3 of Lamentations, we took note of a moment in the third poem when the poet </w:t>
      </w:r>
      <w:r w:rsidR="005A7870" w:rsidRPr="00CC1D81">
        <w:rPr>
          <w:rFonts w:ascii="Gentium" w:hAnsi="Gentium" w:cs="Gentium"/>
          <w:sz w:val="28"/>
          <w:szCs w:val="28"/>
          <w:lang w:val="en-US" w:eastAsia="en-GB" w:bidi="he-IL"/>
        </w:rPr>
        <w:t>spoke of being utterly empty of happiness, endurance, and hope.  He described his soul as bowed down within him.  But in the very next verse we read this, “</w:t>
      </w:r>
      <w:r w:rsidR="005A7870" w:rsidRPr="00034E93">
        <w:rPr>
          <w:rFonts w:ascii="Gentium" w:hAnsi="Gentium" w:cs="Gentium"/>
          <w:i/>
          <w:sz w:val="28"/>
          <w:szCs w:val="28"/>
          <w:lang w:val="en-US" w:eastAsia="en-GB" w:bidi="he-IL"/>
        </w:rPr>
        <w:t>But this I call to mind, and there fore I have hope, the steadfast love of the Lord never ceases; His mercies never come to an end; they are new every morning; great is your faithfulness</w:t>
      </w:r>
      <w:r w:rsidR="005A7870" w:rsidRPr="00CC1D81">
        <w:rPr>
          <w:rFonts w:ascii="Gentium" w:hAnsi="Gentium" w:cs="Gentium"/>
          <w:sz w:val="28"/>
          <w:szCs w:val="28"/>
          <w:lang w:val="en-US" w:eastAsia="en-GB" w:bidi="he-IL"/>
        </w:rPr>
        <w:t xml:space="preserve">.”  </w:t>
      </w:r>
      <w:r w:rsidR="000A12DD" w:rsidRPr="00CC1D81">
        <w:rPr>
          <w:rFonts w:ascii="Gentium" w:hAnsi="Gentium" w:cs="Gentium"/>
          <w:sz w:val="28"/>
          <w:szCs w:val="28"/>
          <w:lang w:val="en-US" w:eastAsia="en-GB" w:bidi="he-IL"/>
        </w:rPr>
        <w:t xml:space="preserve">The poet preached to himself; he reminded himself of the great truthes </w:t>
      </w:r>
      <w:r w:rsidR="00912784" w:rsidRPr="00CC1D81">
        <w:rPr>
          <w:rFonts w:ascii="Gentium" w:hAnsi="Gentium" w:cs="Gentium"/>
          <w:sz w:val="28"/>
          <w:szCs w:val="28"/>
          <w:lang w:val="en-US" w:eastAsia="en-GB" w:bidi="he-IL"/>
        </w:rPr>
        <w:t>of</w:t>
      </w:r>
      <w:r w:rsidR="000A12DD" w:rsidRPr="00CC1D81">
        <w:rPr>
          <w:rFonts w:ascii="Gentium" w:hAnsi="Gentium" w:cs="Gentium"/>
          <w:sz w:val="28"/>
          <w:szCs w:val="28"/>
          <w:lang w:val="en-US" w:eastAsia="en-GB" w:bidi="he-IL"/>
        </w:rPr>
        <w:t xml:space="preserve"> God’</w:t>
      </w:r>
      <w:r w:rsidR="00912784" w:rsidRPr="00CC1D81">
        <w:rPr>
          <w:rFonts w:ascii="Gentium" w:hAnsi="Gentium" w:cs="Gentium"/>
          <w:sz w:val="28"/>
          <w:szCs w:val="28"/>
          <w:lang w:val="en-US" w:eastAsia="en-GB" w:bidi="he-IL"/>
        </w:rPr>
        <w:t>s</w:t>
      </w:r>
      <w:r w:rsidR="000A12DD" w:rsidRPr="00CC1D81">
        <w:rPr>
          <w:rFonts w:ascii="Gentium" w:hAnsi="Gentium" w:cs="Gentium"/>
          <w:sz w:val="28"/>
          <w:szCs w:val="28"/>
          <w:lang w:val="en-US" w:eastAsia="en-GB" w:bidi="he-IL"/>
        </w:rPr>
        <w:t xml:space="preserve"> grace and mercy and love and compassion and patience</w:t>
      </w:r>
      <w:r w:rsidR="00912784" w:rsidRPr="00CC1D81">
        <w:rPr>
          <w:rFonts w:ascii="Gentium" w:hAnsi="Gentium" w:cs="Gentium"/>
          <w:sz w:val="28"/>
          <w:szCs w:val="28"/>
          <w:lang w:val="en-US" w:eastAsia="en-GB" w:bidi="he-IL"/>
        </w:rPr>
        <w:t>,</w:t>
      </w:r>
      <w:r w:rsidR="000A12DD" w:rsidRPr="00CC1D81">
        <w:rPr>
          <w:rFonts w:ascii="Gentium" w:hAnsi="Gentium" w:cs="Gentium"/>
          <w:sz w:val="28"/>
          <w:szCs w:val="28"/>
          <w:lang w:val="en-US" w:eastAsia="en-GB" w:bidi="he-IL"/>
        </w:rPr>
        <w:t xml:space="preserve"> that the Bible is </w:t>
      </w:r>
      <w:r w:rsidR="00034E93">
        <w:rPr>
          <w:rFonts w:ascii="Gentium" w:hAnsi="Gentium" w:cs="Gentium"/>
          <w:sz w:val="28"/>
          <w:szCs w:val="28"/>
          <w:lang w:val="en-US" w:eastAsia="en-GB" w:bidi="he-IL"/>
        </w:rPr>
        <w:t xml:space="preserve">chock </w:t>
      </w:r>
      <w:r w:rsidR="000A12DD" w:rsidRPr="00CC1D81">
        <w:rPr>
          <w:rFonts w:ascii="Gentium" w:hAnsi="Gentium" w:cs="Gentium"/>
          <w:sz w:val="28"/>
          <w:szCs w:val="28"/>
          <w:lang w:val="en-US" w:eastAsia="en-GB" w:bidi="he-IL"/>
        </w:rPr>
        <w:t xml:space="preserve">full of!  </w:t>
      </w:r>
    </w:p>
    <w:p w:rsidR="00412C4D" w:rsidRPr="00CC1D81" w:rsidRDefault="00DE25FD" w:rsidP="00B3024A">
      <w:pPr>
        <w:numPr>
          <w:ilvl w:val="1"/>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We</w:t>
      </w:r>
      <w:r w:rsidR="00C02CAD" w:rsidRPr="00CC1D81">
        <w:rPr>
          <w:rFonts w:ascii="Gentium" w:hAnsi="Gentium" w:cs="Gentium"/>
          <w:sz w:val="28"/>
          <w:szCs w:val="28"/>
          <w:lang w:val="en-US" w:eastAsia="en-GB" w:bidi="he-IL"/>
        </w:rPr>
        <w:t>ll here he does the same</w:t>
      </w:r>
      <w:r w:rsidR="008E4E1D" w:rsidRPr="00CC1D81">
        <w:rPr>
          <w:rFonts w:ascii="Gentium" w:hAnsi="Gentium" w:cs="Gentium"/>
          <w:sz w:val="28"/>
          <w:szCs w:val="28"/>
          <w:lang w:val="en-US" w:eastAsia="en-GB" w:bidi="he-IL"/>
        </w:rPr>
        <w:t>,</w:t>
      </w:r>
      <w:r w:rsidR="00C02CAD" w:rsidRPr="00CC1D81">
        <w:rPr>
          <w:rFonts w:ascii="Gentium" w:hAnsi="Gentium" w:cs="Gentium"/>
          <w:sz w:val="28"/>
          <w:szCs w:val="28"/>
          <w:lang w:val="en-US" w:eastAsia="en-GB" w:bidi="he-IL"/>
        </w:rPr>
        <w:t xml:space="preserve"> </w:t>
      </w:r>
      <w:r w:rsidRPr="00CC1D81">
        <w:rPr>
          <w:rFonts w:ascii="Gentium" w:hAnsi="Gentium" w:cs="Gentium"/>
          <w:sz w:val="28"/>
          <w:szCs w:val="28"/>
          <w:lang w:val="en-US" w:eastAsia="en-GB" w:bidi="he-IL"/>
        </w:rPr>
        <w:t xml:space="preserve">but </w:t>
      </w:r>
      <w:r w:rsidR="00C02CAD" w:rsidRPr="00CC1D81">
        <w:rPr>
          <w:rFonts w:ascii="Gentium" w:hAnsi="Gentium" w:cs="Gentium"/>
          <w:sz w:val="28"/>
          <w:szCs w:val="28"/>
          <w:lang w:val="en-US" w:eastAsia="en-GB" w:bidi="he-IL"/>
        </w:rPr>
        <w:t>while the words</w:t>
      </w:r>
      <w:r w:rsidR="00412C4D" w:rsidRPr="00CC1D81">
        <w:rPr>
          <w:rFonts w:ascii="Gentium" w:hAnsi="Gentium" w:cs="Gentium"/>
          <w:sz w:val="28"/>
          <w:szCs w:val="28"/>
          <w:lang w:val="en-US" w:eastAsia="en-GB" w:bidi="he-IL"/>
        </w:rPr>
        <w:t xml:space="preserve"> from </w:t>
      </w:r>
      <w:proofErr w:type="spellStart"/>
      <w:r w:rsidR="00C02CAD" w:rsidRPr="00CC1D81">
        <w:rPr>
          <w:rFonts w:ascii="Gentium" w:hAnsi="Gentium" w:cs="Gentium"/>
          <w:sz w:val="28"/>
          <w:szCs w:val="28"/>
          <w:lang w:val="en-US" w:eastAsia="en-GB" w:bidi="he-IL"/>
        </w:rPr>
        <w:t>ch</w:t>
      </w:r>
      <w:proofErr w:type="spellEnd"/>
      <w:r w:rsidR="00C02CAD" w:rsidRPr="00CC1D81">
        <w:rPr>
          <w:rFonts w:ascii="Gentium" w:hAnsi="Gentium" w:cs="Gentium"/>
          <w:sz w:val="28"/>
          <w:szCs w:val="28"/>
          <w:lang w:val="en-US" w:eastAsia="en-GB" w:bidi="he-IL"/>
        </w:rPr>
        <w:t xml:space="preserve">. 3 have become a </w:t>
      </w:r>
      <w:r w:rsidR="000B2F67">
        <w:rPr>
          <w:rFonts w:ascii="Gentium" w:hAnsi="Gentium" w:cs="Gentium"/>
          <w:sz w:val="28"/>
          <w:szCs w:val="28"/>
          <w:lang w:val="en-US" w:eastAsia="en-GB" w:bidi="he-IL"/>
        </w:rPr>
        <w:t>hymn that would surely be one of the first ones called out if I asked us for favourite hymns,</w:t>
      </w:r>
      <w:r w:rsidR="00C02CAD" w:rsidRPr="00CC1D81">
        <w:rPr>
          <w:rFonts w:ascii="Gentium" w:hAnsi="Gentium" w:cs="Gentium"/>
          <w:sz w:val="28"/>
          <w:szCs w:val="28"/>
          <w:lang w:val="en-US" w:eastAsia="en-GB" w:bidi="he-IL"/>
        </w:rPr>
        <w:t xml:space="preserve"> it is pretty obvious why the words at the end of </w:t>
      </w:r>
      <w:proofErr w:type="spellStart"/>
      <w:r w:rsidR="00C02CAD" w:rsidRPr="00CC1D81">
        <w:rPr>
          <w:rFonts w:ascii="Gentium" w:hAnsi="Gentium" w:cs="Gentium"/>
          <w:sz w:val="28"/>
          <w:szCs w:val="28"/>
          <w:lang w:val="en-US" w:eastAsia="en-GB" w:bidi="he-IL"/>
        </w:rPr>
        <w:t>ch</w:t>
      </w:r>
      <w:proofErr w:type="spellEnd"/>
      <w:r w:rsidR="00C02CAD" w:rsidRPr="00CC1D81">
        <w:rPr>
          <w:rFonts w:ascii="Gentium" w:hAnsi="Gentium" w:cs="Gentium"/>
          <w:sz w:val="28"/>
          <w:szCs w:val="28"/>
          <w:lang w:val="en-US" w:eastAsia="en-GB" w:bidi="he-IL"/>
        </w:rPr>
        <w:t xml:space="preserve">. 5 </w:t>
      </w:r>
      <w:r w:rsidR="000B2F67">
        <w:rPr>
          <w:rFonts w:ascii="Gentium" w:hAnsi="Gentium" w:cs="Gentium"/>
          <w:sz w:val="28"/>
          <w:szCs w:val="28"/>
          <w:lang w:val="en-US" w:eastAsia="en-GB" w:bidi="he-IL"/>
        </w:rPr>
        <w:t>are not a top ten hymn!</w:t>
      </w:r>
      <w:r w:rsidR="00C02CAD" w:rsidRPr="00CC1D81">
        <w:rPr>
          <w:rFonts w:ascii="Gentium" w:hAnsi="Gentium" w:cs="Gentium"/>
          <w:sz w:val="28"/>
          <w:szCs w:val="28"/>
          <w:lang w:val="en-US" w:eastAsia="en-GB" w:bidi="he-IL"/>
        </w:rPr>
        <w:t xml:space="preserve">  </w:t>
      </w:r>
      <w:r w:rsidR="00957EE4" w:rsidRPr="00CC1D81">
        <w:rPr>
          <w:rFonts w:ascii="Gentium" w:hAnsi="Gentium" w:cs="Gentium"/>
          <w:sz w:val="28"/>
          <w:szCs w:val="28"/>
          <w:lang w:val="en-US" w:eastAsia="en-GB" w:bidi="he-IL"/>
        </w:rPr>
        <w:t xml:space="preserve">The start is bright, </w:t>
      </w:r>
      <w:r w:rsidR="00C02CAD" w:rsidRPr="00CC1D81">
        <w:rPr>
          <w:rFonts w:ascii="Gentium" w:hAnsi="Gentium" w:cs="Gentium"/>
          <w:sz w:val="28"/>
          <w:szCs w:val="28"/>
          <w:lang w:val="en-US" w:eastAsia="en-GB" w:bidi="he-IL"/>
        </w:rPr>
        <w:t>“</w:t>
      </w:r>
      <w:r w:rsidR="00C02CAD" w:rsidRPr="00034E93">
        <w:rPr>
          <w:rFonts w:ascii="Gentium" w:hAnsi="Gentium" w:cs="Gentium"/>
          <w:i/>
          <w:sz w:val="28"/>
          <w:szCs w:val="28"/>
          <w:lang w:val="en-US" w:eastAsia="en-GB" w:bidi="he-IL"/>
        </w:rPr>
        <w:t>But you, O Lord, reign forever; your throne endures to all generations</w:t>
      </w:r>
      <w:r w:rsidR="001E265C" w:rsidRPr="00CC1D81">
        <w:rPr>
          <w:rFonts w:ascii="Gentium" w:hAnsi="Gentium" w:cs="Gentium"/>
          <w:sz w:val="28"/>
          <w:szCs w:val="28"/>
          <w:lang w:val="en-US" w:eastAsia="en-GB" w:bidi="he-IL"/>
        </w:rPr>
        <w:t>.</w:t>
      </w:r>
      <w:r w:rsidR="00C02CAD" w:rsidRPr="00CC1D81">
        <w:rPr>
          <w:rFonts w:ascii="Gentium" w:hAnsi="Gentium" w:cs="Gentium"/>
          <w:sz w:val="28"/>
          <w:szCs w:val="28"/>
          <w:lang w:val="en-US" w:eastAsia="en-GB" w:bidi="he-IL"/>
        </w:rPr>
        <w:t>”</w:t>
      </w:r>
      <w:r w:rsidR="001E265C" w:rsidRPr="00CC1D81">
        <w:rPr>
          <w:rFonts w:ascii="Gentium" w:hAnsi="Gentium" w:cs="Gentium"/>
          <w:sz w:val="28"/>
          <w:szCs w:val="28"/>
          <w:lang w:val="en-US" w:eastAsia="en-GB" w:bidi="he-IL"/>
        </w:rPr>
        <w:t xml:space="preserve">  It is a declaration of God’s sovereign power as the eternal ruler of the universe.  </w:t>
      </w:r>
      <w:r w:rsidR="00C02CAD" w:rsidRPr="00CC1D81">
        <w:rPr>
          <w:rFonts w:ascii="Gentium" w:hAnsi="Gentium" w:cs="Gentium"/>
          <w:sz w:val="28"/>
          <w:szCs w:val="28"/>
          <w:lang w:val="en-US" w:eastAsia="en-GB" w:bidi="he-IL"/>
        </w:rPr>
        <w:t>But then</w:t>
      </w:r>
      <w:r w:rsidR="00875C3E" w:rsidRPr="00CC1D81">
        <w:rPr>
          <w:rFonts w:ascii="Gentium" w:hAnsi="Gentium" w:cs="Gentium"/>
          <w:sz w:val="28"/>
          <w:szCs w:val="28"/>
          <w:lang w:val="en-US" w:eastAsia="en-GB" w:bidi="he-IL"/>
        </w:rPr>
        <w:t xml:space="preserve"> we read, “</w:t>
      </w:r>
      <w:r w:rsidR="00875C3E" w:rsidRPr="00034E93">
        <w:rPr>
          <w:rFonts w:ascii="Gentium" w:hAnsi="Gentium" w:cs="Gentium"/>
          <w:i/>
          <w:sz w:val="28"/>
          <w:szCs w:val="28"/>
          <w:lang w:val="en-US" w:eastAsia="en-GB" w:bidi="he-IL"/>
        </w:rPr>
        <w:t>Why do you forget us forever, why do you forsake us for so many days?</w:t>
      </w:r>
      <w:r w:rsidR="00875C3E" w:rsidRPr="00CC1D81">
        <w:rPr>
          <w:rFonts w:ascii="Gentium" w:hAnsi="Gentium" w:cs="Gentium"/>
          <w:sz w:val="28"/>
          <w:szCs w:val="28"/>
          <w:lang w:val="en-US" w:eastAsia="en-GB" w:bidi="he-IL"/>
        </w:rPr>
        <w:t xml:space="preserve">”  </w:t>
      </w:r>
    </w:p>
    <w:p w:rsidR="00412C4D" w:rsidRPr="00CC1D81" w:rsidRDefault="000B2F67" w:rsidP="00412C4D">
      <w:pPr>
        <w:numPr>
          <w:ilvl w:val="2"/>
          <w:numId w:val="4"/>
        </w:numPr>
        <w:rPr>
          <w:rFonts w:ascii="Gentium" w:hAnsi="Gentium" w:cs="Gentium"/>
          <w:sz w:val="28"/>
          <w:szCs w:val="28"/>
          <w:lang w:val="en-US" w:eastAsia="en-GB" w:bidi="he-IL"/>
        </w:rPr>
      </w:pPr>
      <w:r>
        <w:rPr>
          <w:rFonts w:ascii="Gentium" w:hAnsi="Gentium" w:cs="Gentium"/>
          <w:sz w:val="28"/>
          <w:szCs w:val="28"/>
          <w:lang w:val="en-US" w:eastAsia="en-GB" w:bidi="he-IL"/>
        </w:rPr>
        <w:t>And yet, while those words might not be in a favourite hymn, I suggest that you find them in the hearts of believers very often.  In our tour of Lamentations we h</w:t>
      </w:r>
      <w:r w:rsidR="00034E93">
        <w:rPr>
          <w:rFonts w:ascii="Gentium" w:hAnsi="Gentium" w:cs="Gentium"/>
          <w:sz w:val="28"/>
          <w:szCs w:val="28"/>
          <w:lang w:val="en-US" w:eastAsia="en-GB" w:bidi="he-IL"/>
        </w:rPr>
        <w:t xml:space="preserve">ave </w:t>
      </w:r>
      <w:r>
        <w:rPr>
          <w:rFonts w:ascii="Gentium" w:hAnsi="Gentium" w:cs="Gentium"/>
          <w:sz w:val="28"/>
          <w:szCs w:val="28"/>
          <w:lang w:val="en-US" w:eastAsia="en-GB" w:bidi="he-IL"/>
        </w:rPr>
        <w:t xml:space="preserve">often </w:t>
      </w:r>
      <w:r w:rsidR="00034E93">
        <w:rPr>
          <w:rFonts w:ascii="Gentium" w:hAnsi="Gentium" w:cs="Gentium"/>
          <w:sz w:val="28"/>
          <w:szCs w:val="28"/>
          <w:lang w:val="en-US" w:eastAsia="en-GB" w:bidi="he-IL"/>
        </w:rPr>
        <w:t>mentioned the fact that you often find prayers that use this language in the Bible</w:t>
      </w:r>
      <w:r w:rsidR="00875C3E" w:rsidRPr="00CC1D81">
        <w:rPr>
          <w:rFonts w:ascii="Gentium" w:hAnsi="Gentium" w:cs="Gentium"/>
          <w:sz w:val="28"/>
          <w:szCs w:val="28"/>
          <w:lang w:val="en-US" w:eastAsia="en-GB" w:bidi="he-IL"/>
        </w:rPr>
        <w:t>.</w:t>
      </w:r>
      <w:r>
        <w:rPr>
          <w:rFonts w:ascii="Gentium" w:hAnsi="Gentium" w:cs="Gentium"/>
          <w:sz w:val="28"/>
          <w:szCs w:val="28"/>
          <w:lang w:val="en-US" w:eastAsia="en-GB" w:bidi="he-IL"/>
        </w:rPr>
        <w:t xml:space="preserve">  1/3 of the Psalms are Psalms of Lament.</w:t>
      </w:r>
      <w:r w:rsidR="00FA7AE9" w:rsidRPr="00CC1D81">
        <w:rPr>
          <w:rFonts w:ascii="Gentium" w:hAnsi="Gentium" w:cs="Gentium"/>
          <w:sz w:val="28"/>
          <w:szCs w:val="28"/>
          <w:lang w:val="en-US" w:eastAsia="en-GB" w:bidi="he-IL"/>
        </w:rPr>
        <w:t xml:space="preserve">  </w:t>
      </w:r>
    </w:p>
    <w:p w:rsidR="00412C4D" w:rsidRPr="00034E93" w:rsidRDefault="00FA7AE9" w:rsidP="00412C4D">
      <w:pPr>
        <w:numPr>
          <w:ilvl w:val="2"/>
          <w:numId w:val="4"/>
        </w:numPr>
        <w:rPr>
          <w:rFonts w:ascii="Gentium" w:hAnsi="Gentium" w:cs="Gentium"/>
          <w:sz w:val="28"/>
          <w:szCs w:val="28"/>
          <w:lang w:val="en-US" w:eastAsia="en-GB" w:bidi="he-IL"/>
        </w:rPr>
      </w:pPr>
      <w:r w:rsidRPr="00034E93">
        <w:rPr>
          <w:rFonts w:ascii="Gentium" w:hAnsi="Gentium" w:cs="Gentium"/>
          <w:sz w:val="28"/>
          <w:szCs w:val="28"/>
          <w:lang w:val="en-US" w:eastAsia="en-GB" w:bidi="he-IL"/>
        </w:rPr>
        <w:t xml:space="preserve">And </w:t>
      </w:r>
      <w:r w:rsidR="000B2F67">
        <w:rPr>
          <w:rFonts w:ascii="Gentium" w:hAnsi="Gentium" w:cs="Gentium"/>
          <w:sz w:val="28"/>
          <w:szCs w:val="28"/>
          <w:lang w:val="en-US" w:eastAsia="en-GB" w:bidi="he-IL"/>
        </w:rPr>
        <w:t xml:space="preserve">I guarantee you that when those Assyrian Christians were fleeing their homes and crossing the border to escape ISIS, they were not singing Onward Christina Soldiers, they were singing Psalms of Lament.  </w:t>
      </w:r>
      <w:r w:rsidR="00034E93" w:rsidRPr="00034E93">
        <w:rPr>
          <w:rFonts w:ascii="Gentium" w:hAnsi="Gentium" w:cs="Gentium"/>
          <w:sz w:val="28"/>
          <w:szCs w:val="28"/>
          <w:lang w:val="en-US" w:eastAsia="en-GB" w:bidi="he-IL"/>
        </w:rPr>
        <w:t xml:space="preserve">Why Lord?  Where are you, Lord?  </w:t>
      </w:r>
      <w:r w:rsidR="00C41C19">
        <w:rPr>
          <w:rFonts w:ascii="Gentium" w:hAnsi="Gentium" w:cs="Gentium"/>
          <w:sz w:val="28"/>
          <w:szCs w:val="28"/>
          <w:lang w:val="en-US" w:eastAsia="en-GB" w:bidi="he-IL"/>
        </w:rPr>
        <w:t xml:space="preserve">And if we could hear </w:t>
      </w:r>
      <w:r w:rsidR="00A15120">
        <w:rPr>
          <w:rFonts w:ascii="Gentium" w:hAnsi="Gentium" w:cs="Gentium"/>
          <w:sz w:val="28"/>
          <w:szCs w:val="28"/>
          <w:lang w:val="en-US" w:eastAsia="en-GB" w:bidi="he-IL"/>
        </w:rPr>
        <w:t>our brother, Pastor Wang Yi of ERCC</w:t>
      </w:r>
      <w:r w:rsidR="00C41C19">
        <w:rPr>
          <w:rFonts w:ascii="Gentium" w:hAnsi="Gentium" w:cs="Gentium"/>
          <w:sz w:val="28"/>
          <w:szCs w:val="28"/>
          <w:lang w:val="en-US" w:eastAsia="en-GB" w:bidi="he-IL"/>
        </w:rPr>
        <w:t>, in his prison cell, we would hear the Psalms of Lament.  W</w:t>
      </w:r>
      <w:r w:rsidR="00A15120">
        <w:rPr>
          <w:rFonts w:ascii="Gentium" w:hAnsi="Gentium" w:cs="Gentium"/>
          <w:sz w:val="28"/>
          <w:szCs w:val="28"/>
          <w:lang w:val="en-US" w:eastAsia="en-GB" w:bidi="he-IL"/>
        </w:rPr>
        <w:t xml:space="preserve">hy Lord?  Where are you Lord?  </w:t>
      </w:r>
      <w:r w:rsidR="00034E93">
        <w:rPr>
          <w:rFonts w:ascii="Gentium" w:hAnsi="Gentium" w:cs="Gentium"/>
          <w:sz w:val="28"/>
          <w:szCs w:val="28"/>
          <w:lang w:val="en-US" w:eastAsia="en-GB" w:bidi="he-IL"/>
        </w:rPr>
        <w:t xml:space="preserve">And when illness or </w:t>
      </w:r>
      <w:r w:rsidR="00C41C19">
        <w:rPr>
          <w:rFonts w:ascii="Gentium" w:hAnsi="Gentium" w:cs="Gentium"/>
          <w:sz w:val="28"/>
          <w:szCs w:val="28"/>
          <w:lang w:val="en-US" w:eastAsia="en-GB" w:bidi="he-IL"/>
        </w:rPr>
        <w:t xml:space="preserve">hardship or </w:t>
      </w:r>
      <w:r w:rsidR="00034E93">
        <w:rPr>
          <w:rFonts w:ascii="Gentium" w:hAnsi="Gentium" w:cs="Gentium"/>
          <w:sz w:val="28"/>
          <w:szCs w:val="28"/>
          <w:lang w:val="en-US" w:eastAsia="en-GB" w:bidi="he-IL"/>
        </w:rPr>
        <w:t>death comes into our homes</w:t>
      </w:r>
      <w:r w:rsidR="00C41C19">
        <w:rPr>
          <w:rFonts w:ascii="Gentium" w:hAnsi="Gentium" w:cs="Gentium"/>
          <w:sz w:val="28"/>
          <w:szCs w:val="28"/>
          <w:lang w:val="en-US" w:eastAsia="en-GB" w:bidi="he-IL"/>
        </w:rPr>
        <w:t xml:space="preserve">, our prayers and our songs will be </w:t>
      </w:r>
      <w:r w:rsidR="00034E93">
        <w:rPr>
          <w:rFonts w:ascii="Gentium" w:hAnsi="Gentium" w:cs="Gentium"/>
          <w:sz w:val="28"/>
          <w:szCs w:val="28"/>
          <w:lang w:val="en-US" w:eastAsia="en-GB" w:bidi="he-IL"/>
        </w:rPr>
        <w:t xml:space="preserve">Why Lord?  Where are you Lord?  </w:t>
      </w:r>
    </w:p>
    <w:p w:rsidR="00412C4D" w:rsidRPr="00CC1D81" w:rsidRDefault="005A7586" w:rsidP="00034E93">
      <w:pPr>
        <w:numPr>
          <w:ilvl w:val="2"/>
          <w:numId w:val="4"/>
        </w:numPr>
        <w:rPr>
          <w:rFonts w:ascii="Gentium" w:hAnsi="Gentium" w:cs="Gentium"/>
          <w:sz w:val="28"/>
          <w:szCs w:val="28"/>
          <w:lang w:val="en-US" w:eastAsia="en-GB" w:bidi="he-IL"/>
        </w:rPr>
      </w:pPr>
      <w:r>
        <w:rPr>
          <w:rFonts w:ascii="Gentium" w:hAnsi="Gentium" w:cs="Gentium"/>
          <w:sz w:val="28"/>
          <w:szCs w:val="28"/>
          <w:lang w:val="en-US" w:eastAsia="en-GB" w:bidi="he-IL"/>
        </w:rPr>
        <w:t xml:space="preserve">So </w:t>
      </w:r>
      <w:r w:rsidR="00A15120">
        <w:rPr>
          <w:rFonts w:ascii="Gentium" w:hAnsi="Gentium" w:cs="Gentium"/>
          <w:sz w:val="28"/>
          <w:szCs w:val="28"/>
          <w:lang w:val="en-US" w:eastAsia="en-GB" w:bidi="he-IL"/>
        </w:rPr>
        <w:t>we should be thankful that the Lord</w:t>
      </w:r>
      <w:r w:rsidR="00A650B4" w:rsidRPr="00CC1D81">
        <w:rPr>
          <w:rFonts w:ascii="Gentium" w:hAnsi="Gentium" w:cs="Gentium"/>
          <w:sz w:val="28"/>
          <w:szCs w:val="28"/>
          <w:lang w:val="en-US" w:eastAsia="en-GB" w:bidi="he-IL"/>
        </w:rPr>
        <w:t xml:space="preserve"> has caused prayers like these to be recorded in Scripture</w:t>
      </w:r>
      <w:r>
        <w:rPr>
          <w:rFonts w:ascii="Gentium" w:hAnsi="Gentium" w:cs="Gentium"/>
          <w:sz w:val="28"/>
          <w:szCs w:val="28"/>
          <w:lang w:val="en-US" w:eastAsia="en-GB" w:bidi="he-IL"/>
        </w:rPr>
        <w:t xml:space="preserve"> because they teach us that we may cry out to God in our pain and sorrow and confusion, so long as we cry out to </w:t>
      </w:r>
      <w:r w:rsidR="003C2D7C" w:rsidRPr="00CC1D81">
        <w:rPr>
          <w:rFonts w:ascii="Gentium" w:hAnsi="Gentium" w:cs="Gentium"/>
          <w:sz w:val="28"/>
          <w:szCs w:val="28"/>
          <w:lang w:val="en-US" w:eastAsia="en-GB" w:bidi="he-IL"/>
        </w:rPr>
        <w:t xml:space="preserve">Him as our </w:t>
      </w:r>
      <w:r w:rsidR="007F12B5" w:rsidRPr="00CC1D81">
        <w:rPr>
          <w:rFonts w:ascii="Gentium" w:hAnsi="Gentium" w:cs="Gentium"/>
          <w:sz w:val="28"/>
          <w:szCs w:val="28"/>
          <w:lang w:val="en-US" w:eastAsia="en-GB" w:bidi="he-IL"/>
        </w:rPr>
        <w:t xml:space="preserve">faithful </w:t>
      </w:r>
      <w:r w:rsidR="003C2D7C" w:rsidRPr="00CC1D81">
        <w:rPr>
          <w:rFonts w:ascii="Gentium" w:hAnsi="Gentium" w:cs="Gentium"/>
          <w:sz w:val="28"/>
          <w:szCs w:val="28"/>
          <w:lang w:val="en-US" w:eastAsia="en-GB" w:bidi="he-IL"/>
        </w:rPr>
        <w:t>Father in heaven</w:t>
      </w:r>
      <w:r w:rsidR="003D75D9" w:rsidRPr="00CC1D81">
        <w:rPr>
          <w:rFonts w:ascii="Gentium" w:hAnsi="Gentium" w:cs="Gentium"/>
          <w:sz w:val="28"/>
          <w:szCs w:val="28"/>
          <w:lang w:val="en-US" w:eastAsia="en-GB" w:bidi="he-IL"/>
        </w:rPr>
        <w:t>.</w:t>
      </w:r>
      <w:r w:rsidR="0062749A" w:rsidRPr="00CC1D81">
        <w:rPr>
          <w:rFonts w:ascii="Gentium" w:hAnsi="Gentium" w:cs="Gentium"/>
          <w:sz w:val="28"/>
          <w:szCs w:val="28"/>
          <w:lang w:val="en-US" w:eastAsia="en-GB" w:bidi="he-IL"/>
        </w:rPr>
        <w:t xml:space="preserve">  </w:t>
      </w:r>
    </w:p>
    <w:p w:rsidR="00412C4D" w:rsidRPr="00CC1D81" w:rsidRDefault="00AE43A5" w:rsidP="003853FA">
      <w:pPr>
        <w:numPr>
          <w:ilvl w:val="2"/>
          <w:numId w:val="4"/>
        </w:numPr>
        <w:rPr>
          <w:rFonts w:ascii="Gentium" w:hAnsi="Gentium" w:cs="Gentium"/>
          <w:sz w:val="28"/>
          <w:szCs w:val="28"/>
          <w:lang w:val="en-US" w:eastAsia="en-GB" w:bidi="he-IL"/>
        </w:rPr>
      </w:pPr>
      <w:r w:rsidRPr="00CC1D81">
        <w:rPr>
          <w:rFonts w:ascii="Gentium" w:hAnsi="Gentium" w:cs="Gentium"/>
          <w:b/>
          <w:bCs/>
          <w:sz w:val="28"/>
          <w:szCs w:val="28"/>
          <w:lang w:val="en-US" w:eastAsia="en-GB" w:bidi="he-IL"/>
        </w:rPr>
        <w:t>Philippians 4:6-7</w:t>
      </w:r>
      <w:r w:rsidR="0062749A" w:rsidRPr="00CC1D81">
        <w:rPr>
          <w:rFonts w:ascii="Gentium" w:hAnsi="Gentium" w:cs="Gentium"/>
          <w:bCs/>
          <w:sz w:val="28"/>
          <w:szCs w:val="28"/>
          <w:lang w:val="en-US" w:eastAsia="en-GB" w:bidi="he-IL"/>
        </w:rPr>
        <w:t xml:space="preserve"> says, “</w:t>
      </w:r>
      <w:r w:rsidR="00926F5D" w:rsidRPr="003853FA">
        <w:rPr>
          <w:rFonts w:ascii="Gentium" w:hAnsi="Gentium" w:cs="Gentium"/>
          <w:i/>
          <w:sz w:val="28"/>
          <w:szCs w:val="28"/>
          <w:lang w:val="en-US" w:eastAsia="en-GB" w:bidi="he-IL"/>
        </w:rPr>
        <w:t>Do</w:t>
      </w:r>
      <w:r w:rsidR="00E41D0D" w:rsidRPr="003853FA">
        <w:rPr>
          <w:rFonts w:ascii="Gentium" w:hAnsi="Gentium" w:cs="Gentium"/>
          <w:i/>
          <w:sz w:val="28"/>
          <w:szCs w:val="28"/>
          <w:lang w:val="en-US" w:eastAsia="en-GB" w:bidi="he-IL"/>
        </w:rPr>
        <w:t xml:space="preserve"> not be anxious about anything, but in everything by prayer and supplication with thanksgiving let your requests be made known to God.</w:t>
      </w:r>
      <w:r w:rsidRPr="003853FA">
        <w:rPr>
          <w:rFonts w:ascii="Gentium" w:hAnsi="Gentium" w:cs="Gentium"/>
          <w:b/>
          <w:bCs/>
          <w:i/>
          <w:sz w:val="28"/>
          <w:szCs w:val="28"/>
          <w:lang w:val="en-US" w:eastAsia="en-GB" w:bidi="he-IL"/>
        </w:rPr>
        <w:t xml:space="preserve">  </w:t>
      </w:r>
      <w:r w:rsidRPr="003853FA">
        <w:rPr>
          <w:rFonts w:ascii="Gentium" w:hAnsi="Gentium" w:cs="Gentium"/>
          <w:i/>
          <w:sz w:val="28"/>
          <w:szCs w:val="28"/>
          <w:lang w:val="en-US" w:eastAsia="en-GB" w:bidi="he-IL"/>
        </w:rPr>
        <w:t>And the peace of God, which surpasses all understanding, will guard your hearts and your minds in Christ Jesus</w:t>
      </w:r>
      <w:r w:rsidRPr="00CC1D81">
        <w:rPr>
          <w:rFonts w:ascii="Gentium" w:hAnsi="Gentium" w:cs="Gentium"/>
          <w:sz w:val="28"/>
          <w:szCs w:val="28"/>
          <w:lang w:val="en-US" w:eastAsia="en-GB" w:bidi="he-IL"/>
        </w:rPr>
        <w:t>.</w:t>
      </w:r>
      <w:r w:rsidR="0062749A" w:rsidRPr="00CC1D81">
        <w:rPr>
          <w:rFonts w:ascii="Gentium" w:hAnsi="Gentium" w:cs="Gentium"/>
          <w:sz w:val="28"/>
          <w:szCs w:val="28"/>
          <w:lang w:val="en-US" w:eastAsia="en-GB" w:bidi="he-IL"/>
        </w:rPr>
        <w:t>”</w:t>
      </w:r>
    </w:p>
    <w:p w:rsidR="00946A9A" w:rsidRPr="00CC1D81" w:rsidRDefault="006F3126" w:rsidP="003525CB">
      <w:pPr>
        <w:numPr>
          <w:ilvl w:val="0"/>
          <w:numId w:val="4"/>
        </w:numPr>
        <w:rPr>
          <w:rFonts w:ascii="Gentium" w:hAnsi="Gentium" w:cs="Gentium"/>
          <w:sz w:val="28"/>
          <w:szCs w:val="28"/>
          <w:lang w:val="en-US" w:eastAsia="en-GB" w:bidi="he-IL"/>
        </w:rPr>
      </w:pPr>
      <w:r>
        <w:rPr>
          <w:rFonts w:ascii="Gentium" w:hAnsi="Gentium" w:cs="Gentium"/>
          <w:sz w:val="28"/>
          <w:szCs w:val="28"/>
          <w:lang w:val="en-US" w:eastAsia="en-GB" w:bidi="he-IL"/>
        </w:rPr>
        <w:lastRenderedPageBreak/>
        <w:t xml:space="preserve">And that brings us, lastly, to </w:t>
      </w:r>
      <w:r w:rsidR="00E65265" w:rsidRPr="00CC5095">
        <w:rPr>
          <w:rFonts w:ascii="Gentium" w:hAnsi="Gentium" w:cs="Gentium"/>
          <w:b/>
          <w:sz w:val="28"/>
          <w:szCs w:val="28"/>
          <w:lang w:val="en-US" w:eastAsia="en-GB" w:bidi="he-IL"/>
        </w:rPr>
        <w:t>v</w:t>
      </w:r>
      <w:r w:rsidRPr="00CC5095">
        <w:rPr>
          <w:rFonts w:ascii="Gentium" w:hAnsi="Gentium" w:cs="Gentium"/>
          <w:b/>
          <w:sz w:val="28"/>
          <w:szCs w:val="28"/>
          <w:lang w:val="en-US" w:eastAsia="en-GB" w:bidi="he-IL"/>
        </w:rPr>
        <w:t>v</w:t>
      </w:r>
      <w:r w:rsidR="00E65265" w:rsidRPr="00CC5095">
        <w:rPr>
          <w:rFonts w:ascii="Gentium" w:hAnsi="Gentium" w:cs="Gentium"/>
          <w:b/>
          <w:sz w:val="28"/>
          <w:szCs w:val="28"/>
          <w:lang w:val="en-US" w:eastAsia="en-GB" w:bidi="he-IL"/>
        </w:rPr>
        <w:t>21</w:t>
      </w:r>
      <w:r w:rsidRPr="00CC5095">
        <w:rPr>
          <w:rFonts w:ascii="Gentium" w:hAnsi="Gentium" w:cs="Gentium"/>
          <w:b/>
          <w:sz w:val="28"/>
          <w:szCs w:val="28"/>
          <w:lang w:val="en-US" w:eastAsia="en-GB" w:bidi="he-IL"/>
        </w:rPr>
        <w:t>-22</w:t>
      </w:r>
      <w:r w:rsidR="00E65265" w:rsidRPr="00CC1D81">
        <w:rPr>
          <w:rFonts w:ascii="Gentium" w:hAnsi="Gentium" w:cs="Gentium"/>
          <w:sz w:val="28"/>
          <w:szCs w:val="28"/>
          <w:lang w:val="en-US" w:eastAsia="en-GB" w:bidi="he-IL"/>
        </w:rPr>
        <w:t>, “</w:t>
      </w:r>
      <w:r w:rsidR="00E65265" w:rsidRPr="006F3126">
        <w:rPr>
          <w:rFonts w:ascii="Gentium" w:hAnsi="Gentium" w:cs="Gentium"/>
          <w:i/>
          <w:sz w:val="28"/>
          <w:szCs w:val="28"/>
          <w:lang w:val="en-US" w:eastAsia="en-GB" w:bidi="he-IL"/>
        </w:rPr>
        <w:t xml:space="preserve">Restore us to </w:t>
      </w:r>
      <w:proofErr w:type="gramStart"/>
      <w:r w:rsidR="00E65265" w:rsidRPr="006F3126">
        <w:rPr>
          <w:rFonts w:ascii="Gentium" w:hAnsi="Gentium" w:cs="Gentium"/>
          <w:i/>
          <w:sz w:val="28"/>
          <w:szCs w:val="28"/>
          <w:lang w:val="en-US" w:eastAsia="en-GB" w:bidi="he-IL"/>
        </w:rPr>
        <w:t>yourself</w:t>
      </w:r>
      <w:proofErr w:type="gramEnd"/>
      <w:r w:rsidR="00E65265" w:rsidRPr="006F3126">
        <w:rPr>
          <w:rFonts w:ascii="Gentium" w:hAnsi="Gentium" w:cs="Gentium"/>
          <w:i/>
          <w:sz w:val="28"/>
          <w:szCs w:val="28"/>
          <w:lang w:val="en-US" w:eastAsia="en-GB" w:bidi="he-IL"/>
        </w:rPr>
        <w:t>, O Lord, that we may be restored!  Renew our days as of old – unless you have utterly rejected us, and you remain exceedingly angry with us</w:t>
      </w:r>
      <w:r w:rsidR="00E65265" w:rsidRPr="00CC1D81">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Wow!  </w:t>
      </w:r>
    </w:p>
    <w:p w:rsidR="00946A9A" w:rsidRPr="00CC1D81" w:rsidRDefault="00946A9A" w:rsidP="003525CB">
      <w:pPr>
        <w:numPr>
          <w:ilvl w:val="1"/>
          <w:numId w:val="4"/>
        </w:numPr>
        <w:rPr>
          <w:rStyle w:val="PageNumbe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In my research for this sermon I read that </w:t>
      </w:r>
      <w:r w:rsidR="00186237" w:rsidRPr="00CC1D81">
        <w:rPr>
          <w:rFonts w:ascii="Gentium" w:hAnsi="Gentium" w:cs="Gentium"/>
          <w:sz w:val="28"/>
          <w:szCs w:val="28"/>
          <w:lang w:val="en-US" w:eastAsia="en-GB" w:bidi="he-IL"/>
        </w:rPr>
        <w:t xml:space="preserve">when these verses are read in Jewish homes and synagogues today, they read v21 again after they read v22.  They refuse to let this poem end </w:t>
      </w:r>
      <w:r w:rsidR="00CC5095">
        <w:rPr>
          <w:rFonts w:ascii="Gentium" w:hAnsi="Gentium" w:cs="Gentium"/>
          <w:sz w:val="28"/>
          <w:szCs w:val="28"/>
          <w:lang w:val="en-US" w:eastAsia="en-GB" w:bidi="he-IL"/>
        </w:rPr>
        <w:t>with v22</w:t>
      </w:r>
      <w:r w:rsidRPr="00CC1D81">
        <w:rPr>
          <w:rStyle w:val="PageNumber"/>
          <w:rFonts w:ascii="Gentium" w:hAnsi="Gentium"/>
          <w:sz w:val="28"/>
          <w:szCs w:val="28"/>
        </w:rPr>
        <w:t xml:space="preserve">.  Isn’t that fascinating!  </w:t>
      </w:r>
    </w:p>
    <w:p w:rsidR="00B1256E" w:rsidRPr="00CC1D81" w:rsidRDefault="00186237" w:rsidP="003525CB">
      <w:pPr>
        <w:numPr>
          <w:ilvl w:val="1"/>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But </w:t>
      </w:r>
      <w:r w:rsidR="00946A9A" w:rsidRPr="00CC1D81">
        <w:rPr>
          <w:rFonts w:ascii="Gentium" w:hAnsi="Gentium" w:cs="Gentium"/>
          <w:sz w:val="28"/>
          <w:szCs w:val="28"/>
          <w:lang w:val="en-US" w:eastAsia="en-GB" w:bidi="he-IL"/>
        </w:rPr>
        <w:t xml:space="preserve">with that fact in view, </w:t>
      </w:r>
      <w:r w:rsidRPr="00CC1D81">
        <w:rPr>
          <w:rFonts w:ascii="Gentium" w:hAnsi="Gentium" w:cs="Gentium"/>
          <w:sz w:val="28"/>
          <w:szCs w:val="28"/>
          <w:lang w:val="en-US" w:eastAsia="en-GB" w:bidi="he-IL"/>
        </w:rPr>
        <w:t xml:space="preserve">let’s think </w:t>
      </w:r>
      <w:r w:rsidR="00946A9A" w:rsidRPr="00CC1D81">
        <w:rPr>
          <w:rFonts w:ascii="Gentium" w:hAnsi="Gentium" w:cs="Gentium"/>
          <w:sz w:val="28"/>
          <w:szCs w:val="28"/>
          <w:lang w:val="en-US" w:eastAsia="en-GB" w:bidi="he-IL"/>
        </w:rPr>
        <w:t xml:space="preserve">for a moment </w:t>
      </w:r>
      <w:r w:rsidRPr="00CC1D81">
        <w:rPr>
          <w:rFonts w:ascii="Gentium" w:hAnsi="Gentium" w:cs="Gentium"/>
          <w:sz w:val="28"/>
          <w:szCs w:val="28"/>
          <w:lang w:val="en-US" w:eastAsia="en-GB" w:bidi="he-IL"/>
        </w:rPr>
        <w:t>a</w:t>
      </w:r>
      <w:r w:rsidR="00946A9A" w:rsidRPr="00CC1D81">
        <w:rPr>
          <w:rStyle w:val="PageNumber"/>
          <w:rFonts w:ascii="Gentium" w:hAnsi="Gentium"/>
          <w:sz w:val="28"/>
          <w:szCs w:val="28"/>
        </w:rPr>
        <w:t>bout Jewish history</w:t>
      </w:r>
      <w:r w:rsidRPr="00CC1D81">
        <w:rPr>
          <w:rFonts w:ascii="Gentium" w:hAnsi="Gentium" w:cs="Gentium"/>
          <w:sz w:val="28"/>
          <w:szCs w:val="28"/>
          <w:lang w:val="en-US" w:eastAsia="en-GB" w:bidi="he-IL"/>
        </w:rPr>
        <w:t xml:space="preserve">.  What we have seen as we have worked through this book is that it points forward </w:t>
      </w:r>
      <w:r w:rsidR="00312A12" w:rsidRPr="00CC1D81">
        <w:rPr>
          <w:rFonts w:ascii="Gentium" w:hAnsi="Gentium" w:cs="Gentium"/>
          <w:sz w:val="28"/>
          <w:szCs w:val="28"/>
          <w:lang w:val="en-US" w:eastAsia="en-GB" w:bidi="he-IL"/>
        </w:rPr>
        <w:t>to two things</w:t>
      </w:r>
      <w:r w:rsidR="00946A9A" w:rsidRPr="00CC1D81">
        <w:rPr>
          <w:rFonts w:ascii="Gentium" w:hAnsi="Gentium" w:cs="Gentium"/>
          <w:sz w:val="28"/>
          <w:szCs w:val="28"/>
          <w:lang w:val="en-US" w:eastAsia="en-GB" w:bidi="he-IL"/>
        </w:rPr>
        <w:t xml:space="preserve"> in particular,</w:t>
      </w:r>
      <w:r w:rsidR="00312A12" w:rsidRPr="00CC1D81">
        <w:rPr>
          <w:rFonts w:ascii="Gentium" w:hAnsi="Gentium" w:cs="Gentium"/>
          <w:sz w:val="28"/>
          <w:szCs w:val="28"/>
          <w:lang w:val="en-US" w:eastAsia="en-GB" w:bidi="he-IL"/>
        </w:rPr>
        <w:t xml:space="preserve"> the return from exile but ultimately </w:t>
      </w:r>
      <w:r w:rsidR="00B1256E" w:rsidRPr="00CC1D81">
        <w:rPr>
          <w:rFonts w:ascii="Gentium" w:hAnsi="Gentium" w:cs="Gentium"/>
          <w:sz w:val="28"/>
          <w:szCs w:val="28"/>
          <w:lang w:val="en-US" w:eastAsia="en-GB" w:bidi="he-IL"/>
        </w:rPr>
        <w:t xml:space="preserve">also </w:t>
      </w:r>
      <w:r w:rsidR="00312A12" w:rsidRPr="00CC1D81">
        <w:rPr>
          <w:rFonts w:ascii="Gentium" w:hAnsi="Gentium" w:cs="Gentium"/>
          <w:sz w:val="28"/>
          <w:szCs w:val="28"/>
          <w:lang w:val="en-US" w:eastAsia="en-GB" w:bidi="he-IL"/>
        </w:rPr>
        <w:t xml:space="preserve">to the coming of the Lord Jesus and His great work of salvation.  </w:t>
      </w:r>
    </w:p>
    <w:p w:rsidR="00B1256E" w:rsidRPr="006F3126" w:rsidRDefault="00312A12" w:rsidP="006F3126">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And we know that the Lord </w:t>
      </w:r>
      <w:r w:rsidR="00CC5095">
        <w:rPr>
          <w:rFonts w:ascii="Gentium" w:hAnsi="Gentium" w:cs="Gentium"/>
          <w:sz w:val="28"/>
          <w:szCs w:val="28"/>
          <w:lang w:val="en-US" w:eastAsia="en-GB" w:bidi="he-IL"/>
        </w:rPr>
        <w:t>brought</w:t>
      </w:r>
      <w:r w:rsidRPr="00CC1D81">
        <w:rPr>
          <w:rFonts w:ascii="Gentium" w:hAnsi="Gentium" w:cs="Gentium"/>
          <w:sz w:val="28"/>
          <w:szCs w:val="28"/>
          <w:lang w:val="en-US" w:eastAsia="en-GB" w:bidi="he-IL"/>
        </w:rPr>
        <w:t xml:space="preserve"> the Jews back to Jerusalem.  </w:t>
      </w:r>
      <w:r w:rsidR="006D7DE7" w:rsidRPr="00CC1D81">
        <w:rPr>
          <w:rFonts w:ascii="Gentium" w:hAnsi="Gentium" w:cs="Gentium"/>
          <w:sz w:val="28"/>
          <w:szCs w:val="28"/>
          <w:lang w:val="en-US" w:eastAsia="en-GB" w:bidi="he-IL"/>
        </w:rPr>
        <w:t xml:space="preserve">And </w:t>
      </w:r>
      <w:r w:rsidR="00CC5095">
        <w:rPr>
          <w:rFonts w:ascii="Gentium" w:hAnsi="Gentium" w:cs="Gentium"/>
          <w:sz w:val="28"/>
          <w:szCs w:val="28"/>
          <w:lang w:val="en-US" w:eastAsia="en-GB" w:bidi="he-IL"/>
        </w:rPr>
        <w:t xml:space="preserve">the city </w:t>
      </w:r>
      <w:r w:rsidR="006D7DE7" w:rsidRPr="00CC1D81">
        <w:rPr>
          <w:rFonts w:ascii="Gentium" w:hAnsi="Gentium" w:cs="Gentium"/>
          <w:sz w:val="28"/>
          <w:szCs w:val="28"/>
          <w:lang w:val="en-US" w:eastAsia="en-GB" w:bidi="he-IL"/>
        </w:rPr>
        <w:t xml:space="preserve">and the temple were rebuilt.  </w:t>
      </w:r>
      <w:r w:rsidR="006D7DE7" w:rsidRPr="006F3126">
        <w:rPr>
          <w:rFonts w:ascii="Gentium" w:hAnsi="Gentium" w:cs="Gentium"/>
          <w:sz w:val="28"/>
          <w:szCs w:val="28"/>
          <w:lang w:val="en-US" w:eastAsia="en-GB" w:bidi="he-IL"/>
        </w:rPr>
        <w:t xml:space="preserve">But </w:t>
      </w:r>
      <w:r w:rsidR="006F3126">
        <w:rPr>
          <w:rFonts w:ascii="Gentium" w:hAnsi="Gentium" w:cs="Gentium"/>
          <w:sz w:val="28"/>
          <w:szCs w:val="28"/>
          <w:lang w:val="en-US" w:eastAsia="en-GB" w:bidi="he-IL"/>
        </w:rPr>
        <w:t>you know what?  T</w:t>
      </w:r>
      <w:r w:rsidR="006D7DE7" w:rsidRPr="006F3126">
        <w:rPr>
          <w:rFonts w:ascii="Gentium" w:hAnsi="Gentium" w:cs="Gentium"/>
          <w:sz w:val="28"/>
          <w:szCs w:val="28"/>
          <w:lang w:val="en-US" w:eastAsia="en-GB" w:bidi="he-IL"/>
        </w:rPr>
        <w:t xml:space="preserve">he glory </w:t>
      </w:r>
      <w:r w:rsidR="006F3126">
        <w:rPr>
          <w:rFonts w:ascii="Gentium" w:hAnsi="Gentium" w:cs="Gentium"/>
          <w:sz w:val="28"/>
          <w:szCs w:val="28"/>
          <w:lang w:val="en-US" w:eastAsia="en-GB" w:bidi="he-IL"/>
        </w:rPr>
        <w:t xml:space="preserve">cloud </w:t>
      </w:r>
      <w:r w:rsidR="006D7DE7" w:rsidRPr="006F3126">
        <w:rPr>
          <w:rFonts w:ascii="Gentium" w:hAnsi="Gentium" w:cs="Gentium"/>
          <w:sz w:val="28"/>
          <w:szCs w:val="28"/>
          <w:lang w:val="en-US" w:eastAsia="en-GB" w:bidi="he-IL"/>
        </w:rPr>
        <w:t>of the Lord did not return to dwell in t</w:t>
      </w:r>
      <w:r w:rsidR="006F3126">
        <w:rPr>
          <w:rFonts w:ascii="Gentium" w:hAnsi="Gentium" w:cs="Gentium"/>
          <w:sz w:val="28"/>
          <w:szCs w:val="28"/>
          <w:lang w:val="en-US" w:eastAsia="en-GB" w:bidi="he-IL"/>
        </w:rPr>
        <w:t>he Holy of holies in the temple as it had before the destruction of Jerusalem</w:t>
      </w:r>
      <w:r w:rsidR="00CC5095">
        <w:rPr>
          <w:rFonts w:ascii="Gentium" w:hAnsi="Gentium" w:cs="Gentium"/>
          <w:sz w:val="28"/>
          <w:szCs w:val="28"/>
          <w:lang w:val="en-US" w:eastAsia="en-GB" w:bidi="he-IL"/>
        </w:rPr>
        <w:t>.</w:t>
      </w:r>
      <w:r w:rsidR="006D7DE7" w:rsidRPr="006F3126">
        <w:rPr>
          <w:rFonts w:ascii="Gentium" w:hAnsi="Gentium" w:cs="Gentium"/>
          <w:sz w:val="28"/>
          <w:szCs w:val="28"/>
          <w:lang w:val="en-US" w:eastAsia="en-GB" w:bidi="he-IL"/>
        </w:rPr>
        <w:t xml:space="preserve">  </w:t>
      </w:r>
    </w:p>
    <w:p w:rsidR="00B1256E" w:rsidRPr="00CC1D81" w:rsidRDefault="006F3126" w:rsidP="006F3126">
      <w:pPr>
        <w:numPr>
          <w:ilvl w:val="2"/>
          <w:numId w:val="4"/>
        </w:numPr>
        <w:rPr>
          <w:rFonts w:ascii="Gentium" w:hAnsi="Gentium" w:cs="Gentium"/>
          <w:sz w:val="28"/>
          <w:szCs w:val="28"/>
          <w:lang w:val="en-US" w:eastAsia="en-GB" w:bidi="he-IL"/>
        </w:rPr>
      </w:pPr>
      <w:r>
        <w:rPr>
          <w:rFonts w:ascii="Gentium" w:hAnsi="Gentium" w:cs="Gentium"/>
          <w:sz w:val="28"/>
          <w:szCs w:val="28"/>
          <w:lang w:val="en-US" w:eastAsia="en-GB" w:bidi="he-IL"/>
        </w:rPr>
        <w:t>And the people were not</w:t>
      </w:r>
      <w:r w:rsidR="00DB29C6" w:rsidRPr="00CC1D81">
        <w:rPr>
          <w:rFonts w:ascii="Gentium" w:hAnsi="Gentium" w:cs="Gentium"/>
          <w:sz w:val="28"/>
          <w:szCs w:val="28"/>
          <w:lang w:val="en-US" w:eastAsia="en-GB" w:bidi="he-IL"/>
        </w:rPr>
        <w:t xml:space="preserve"> ruled </w:t>
      </w:r>
      <w:r w:rsidR="00B1256E" w:rsidRPr="00CC1D81">
        <w:rPr>
          <w:rFonts w:ascii="Gentium" w:hAnsi="Gentium" w:cs="Gentium"/>
          <w:sz w:val="28"/>
          <w:szCs w:val="28"/>
          <w:lang w:val="en-US" w:eastAsia="en-GB" w:bidi="he-IL"/>
        </w:rPr>
        <w:t xml:space="preserve">by Jewish kings but </w:t>
      </w:r>
      <w:r w:rsidR="00DB29C6" w:rsidRPr="00CC1D81">
        <w:rPr>
          <w:rFonts w:ascii="Gentium" w:hAnsi="Gentium" w:cs="Gentium"/>
          <w:sz w:val="28"/>
          <w:szCs w:val="28"/>
          <w:lang w:val="en-US" w:eastAsia="en-GB" w:bidi="he-IL"/>
        </w:rPr>
        <w:t xml:space="preserve">by the Medes and Persians, and then the Greeks, and then the Romans.  </w:t>
      </w:r>
    </w:p>
    <w:p w:rsidR="00B1256E" w:rsidRPr="00CC1D81" w:rsidRDefault="006F3126" w:rsidP="006F3126">
      <w:pPr>
        <w:numPr>
          <w:ilvl w:val="2"/>
          <w:numId w:val="4"/>
        </w:numPr>
        <w:rPr>
          <w:rFonts w:ascii="Gentium" w:hAnsi="Gentium" w:cs="Gentium"/>
          <w:sz w:val="28"/>
          <w:szCs w:val="28"/>
          <w:lang w:val="en-US" w:eastAsia="en-GB" w:bidi="he-IL"/>
        </w:rPr>
      </w:pPr>
      <w:r>
        <w:rPr>
          <w:rFonts w:ascii="Gentium" w:hAnsi="Gentium" w:cs="Gentium"/>
          <w:sz w:val="28"/>
          <w:szCs w:val="28"/>
          <w:lang w:val="en-US" w:eastAsia="en-GB" w:bidi="he-IL"/>
        </w:rPr>
        <w:t>And t</w:t>
      </w:r>
      <w:r w:rsidR="006D7DE7" w:rsidRPr="00CC1D81">
        <w:rPr>
          <w:rFonts w:ascii="Gentium" w:hAnsi="Gentium" w:cs="Gentium"/>
          <w:sz w:val="28"/>
          <w:szCs w:val="28"/>
          <w:lang w:val="en-US" w:eastAsia="en-GB" w:bidi="he-IL"/>
        </w:rPr>
        <w:t xml:space="preserve">here were no prophets and no direct word from the Lord for 400 years.  </w:t>
      </w:r>
    </w:p>
    <w:p w:rsidR="00B1256E" w:rsidRPr="00CC1D81" w:rsidRDefault="00DB29C6" w:rsidP="006F3126">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And the same problems of injustice and immorality and idolatry continued.  </w:t>
      </w:r>
    </w:p>
    <w:p w:rsidR="00B1256E" w:rsidRPr="00CC1D81" w:rsidRDefault="00DB29C6" w:rsidP="003525CB">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And then, finally, the long promised Messiah was born.  The one who the people had been waiting for </w:t>
      </w:r>
      <w:proofErr w:type="spellStart"/>
      <w:r w:rsidRPr="00CC1D81">
        <w:rPr>
          <w:rFonts w:ascii="Gentium" w:hAnsi="Gentium" w:cs="Gentium"/>
          <w:sz w:val="28"/>
          <w:szCs w:val="28"/>
          <w:lang w:val="en-US" w:eastAsia="en-GB" w:bidi="he-IL"/>
        </w:rPr>
        <w:t>for</w:t>
      </w:r>
      <w:proofErr w:type="spellEnd"/>
      <w:r w:rsidRPr="00CC1D81">
        <w:rPr>
          <w:rFonts w:ascii="Gentium" w:hAnsi="Gentium" w:cs="Gentium"/>
          <w:sz w:val="28"/>
          <w:szCs w:val="28"/>
          <w:lang w:val="en-US" w:eastAsia="en-GB" w:bidi="he-IL"/>
        </w:rPr>
        <w:t xml:space="preserve"> </w:t>
      </w:r>
      <w:r w:rsidR="00E615A1" w:rsidRPr="00CC1D81">
        <w:rPr>
          <w:rFonts w:ascii="Gentium" w:hAnsi="Gentium" w:cs="Gentium"/>
          <w:sz w:val="28"/>
          <w:szCs w:val="28"/>
          <w:lang w:val="en-US" w:eastAsia="en-GB" w:bidi="he-IL"/>
        </w:rPr>
        <w:t xml:space="preserve">2000 years came among them.  And what did these people who had sinned and who had been punished with destruction and exile for their sin, and who cried out to the Lord for a deliverer and deliverance, do to Messiah Jesus?  They crucified Him.  </w:t>
      </w:r>
      <w:r w:rsidR="00710575" w:rsidRPr="00CC1D81">
        <w:rPr>
          <w:rFonts w:ascii="Gentium" w:hAnsi="Gentium" w:cs="Gentium"/>
          <w:sz w:val="28"/>
          <w:szCs w:val="28"/>
          <w:lang w:val="en-US" w:eastAsia="en-GB" w:bidi="he-IL"/>
        </w:rPr>
        <w:t xml:space="preserve">They did not learn the lesson that the human catastrophe described in Lamentations should have taught them.  They remained a stubborn and rebellious people.  </w:t>
      </w:r>
    </w:p>
    <w:p w:rsidR="0011561C" w:rsidRPr="00CC1D81" w:rsidRDefault="0011561C" w:rsidP="003525CB">
      <w:pPr>
        <w:numPr>
          <w:ilvl w:val="1"/>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So w</w:t>
      </w:r>
      <w:r w:rsidR="00710575" w:rsidRPr="00CC1D81">
        <w:rPr>
          <w:rFonts w:ascii="Gentium" w:hAnsi="Gentium" w:cs="Gentium"/>
          <w:sz w:val="28"/>
          <w:szCs w:val="28"/>
          <w:lang w:val="en-US" w:eastAsia="en-GB" w:bidi="he-IL"/>
        </w:rPr>
        <w:t>hat Lamentations reveals is that man is really, really bad.  And God is really, really angry with sin.  But punishing us so that we learn the lesson</w:t>
      </w:r>
      <w:r w:rsidR="00E51797" w:rsidRPr="00CC1D81">
        <w:rPr>
          <w:rFonts w:ascii="Gentium" w:hAnsi="Gentium" w:cs="Gentium"/>
          <w:sz w:val="28"/>
          <w:szCs w:val="28"/>
          <w:lang w:val="en-US" w:eastAsia="en-GB" w:bidi="he-IL"/>
        </w:rPr>
        <w:t xml:space="preserve"> and obey Him</w:t>
      </w:r>
      <w:r w:rsidR="006354C3">
        <w:rPr>
          <w:rFonts w:ascii="Gentium" w:hAnsi="Gentium" w:cs="Gentium"/>
          <w:sz w:val="28"/>
          <w:szCs w:val="28"/>
          <w:lang w:val="en-US" w:eastAsia="en-GB" w:bidi="he-IL"/>
        </w:rPr>
        <w:t xml:space="preserve"> </w:t>
      </w:r>
      <w:r w:rsidR="00E51797" w:rsidRPr="00CC1D81">
        <w:rPr>
          <w:rFonts w:ascii="Gentium" w:hAnsi="Gentium" w:cs="Gentium"/>
          <w:sz w:val="28"/>
          <w:szCs w:val="28"/>
          <w:lang w:val="en-US" w:eastAsia="en-GB" w:bidi="he-IL"/>
        </w:rPr>
        <w:t>does not work</w:t>
      </w:r>
      <w:r w:rsidRPr="00CC1D81">
        <w:rPr>
          <w:rFonts w:ascii="Gentium" w:hAnsi="Gentium" w:cs="Gentium"/>
          <w:sz w:val="28"/>
          <w:szCs w:val="28"/>
          <w:lang w:val="en-US" w:eastAsia="en-GB" w:bidi="he-IL"/>
        </w:rPr>
        <w:t xml:space="preserve">.  It </w:t>
      </w:r>
      <w:r w:rsidRPr="00CC5095">
        <w:rPr>
          <w:rFonts w:ascii="Gentium" w:hAnsi="Gentium" w:cs="Gentium"/>
          <w:i/>
          <w:sz w:val="28"/>
          <w:szCs w:val="28"/>
          <w:lang w:val="en-US" w:eastAsia="en-GB" w:bidi="he-IL"/>
        </w:rPr>
        <w:t>cannot</w:t>
      </w:r>
      <w:r w:rsidRPr="00CC1D81">
        <w:rPr>
          <w:rFonts w:ascii="Gentium" w:hAnsi="Gentium" w:cs="Gentium"/>
          <w:sz w:val="28"/>
          <w:szCs w:val="28"/>
          <w:lang w:val="en-US" w:eastAsia="en-GB" w:bidi="he-IL"/>
        </w:rPr>
        <w:t xml:space="preserve"> work </w:t>
      </w:r>
      <w:r w:rsidR="00E51797" w:rsidRPr="00CC1D81">
        <w:rPr>
          <w:rFonts w:ascii="Gentium" w:hAnsi="Gentium" w:cs="Gentium"/>
          <w:sz w:val="28"/>
          <w:szCs w:val="28"/>
          <w:lang w:val="en-US" w:eastAsia="en-GB" w:bidi="he-IL"/>
        </w:rPr>
        <w:t xml:space="preserve">because our sin is so all-consuming.  </w:t>
      </w:r>
    </w:p>
    <w:p w:rsidR="0011561C" w:rsidRPr="00CC1D81" w:rsidRDefault="00097711" w:rsidP="003525CB">
      <w:pPr>
        <w:numPr>
          <w:ilvl w:val="2"/>
          <w:numId w:val="4"/>
        </w:numPr>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So God </w:t>
      </w:r>
      <w:r w:rsidR="006354C3">
        <w:rPr>
          <w:rFonts w:ascii="Gentium" w:hAnsi="Gentium" w:cs="Gentium"/>
          <w:sz w:val="28"/>
          <w:szCs w:val="28"/>
          <w:lang w:val="en-US" w:eastAsia="en-GB" w:bidi="he-IL"/>
        </w:rPr>
        <w:t>chose to pour out His anger on Jesus so that He could pour out His grace on you and me.</w:t>
      </w:r>
      <w:r w:rsidR="00687812" w:rsidRPr="00CC1D81">
        <w:rPr>
          <w:rFonts w:ascii="Gentium" w:hAnsi="Gentium" w:cs="Gentium"/>
          <w:sz w:val="28"/>
          <w:szCs w:val="28"/>
          <w:lang w:val="en-US" w:eastAsia="en-GB" w:bidi="he-IL"/>
        </w:rPr>
        <w:t xml:space="preserve">  </w:t>
      </w:r>
    </w:p>
    <w:p w:rsidR="0011561C" w:rsidRPr="00CC1D81" w:rsidRDefault="006354C3" w:rsidP="003525CB">
      <w:pPr>
        <w:numPr>
          <w:ilvl w:val="2"/>
          <w:numId w:val="4"/>
        </w:numPr>
        <w:rPr>
          <w:rFonts w:ascii="Gentium" w:hAnsi="Gentium" w:cs="Gentium"/>
          <w:sz w:val="28"/>
          <w:szCs w:val="28"/>
          <w:lang w:val="en-US" w:eastAsia="en-GB" w:bidi="he-IL"/>
        </w:rPr>
      </w:pPr>
      <w:r>
        <w:rPr>
          <w:rFonts w:ascii="Gentium" w:hAnsi="Gentium" w:cs="Gentium"/>
          <w:sz w:val="28"/>
          <w:szCs w:val="28"/>
          <w:lang w:val="en-US" w:eastAsia="en-GB" w:bidi="he-IL"/>
        </w:rPr>
        <w:t xml:space="preserve">He was angry with Jesus, who did not deserve it, so that He need not be angry with us, who do deserve it!   </w:t>
      </w:r>
    </w:p>
    <w:p w:rsidR="00E65265" w:rsidRPr="00CC1D81" w:rsidRDefault="00E9022B" w:rsidP="00CC5095">
      <w:pPr>
        <w:numPr>
          <w:ilvl w:val="2"/>
          <w:numId w:val="4"/>
        </w:numPr>
        <w:ind w:right="-234"/>
        <w:rPr>
          <w:rFonts w:ascii="Gentium" w:hAnsi="Gentium" w:cs="Gentium"/>
          <w:sz w:val="28"/>
          <w:szCs w:val="28"/>
          <w:lang w:val="en-US" w:eastAsia="en-GB" w:bidi="he-IL"/>
        </w:rPr>
      </w:pPr>
      <w:r w:rsidRPr="00CC1D81">
        <w:rPr>
          <w:rFonts w:ascii="Gentium" w:hAnsi="Gentium" w:cs="Gentium"/>
          <w:sz w:val="28"/>
          <w:szCs w:val="28"/>
          <w:lang w:val="en-US" w:eastAsia="en-GB" w:bidi="he-IL"/>
        </w:rPr>
        <w:t xml:space="preserve">He made it possible for us to become His children not through a </w:t>
      </w:r>
      <w:r w:rsidRPr="00CC5095">
        <w:rPr>
          <w:rFonts w:ascii="Gentium" w:hAnsi="Gentium" w:cs="Gentium"/>
          <w:i/>
          <w:sz w:val="28"/>
          <w:szCs w:val="28"/>
          <w:lang w:val="en-US" w:eastAsia="en-GB" w:bidi="he-IL"/>
        </w:rPr>
        <w:t>human</w:t>
      </w:r>
      <w:r w:rsidRPr="00CC1D81">
        <w:rPr>
          <w:rFonts w:ascii="Gentium" w:hAnsi="Gentium" w:cs="Gentium"/>
          <w:sz w:val="28"/>
          <w:szCs w:val="28"/>
          <w:lang w:val="en-US" w:eastAsia="en-GB" w:bidi="he-IL"/>
        </w:rPr>
        <w:t xml:space="preserve"> catastrophe that we suffer, but through the </w:t>
      </w:r>
      <w:r w:rsidRPr="00CC5095">
        <w:rPr>
          <w:rFonts w:ascii="Gentium" w:hAnsi="Gentium" w:cs="Gentium"/>
          <w:i/>
          <w:sz w:val="28"/>
          <w:szCs w:val="28"/>
          <w:lang w:val="en-US" w:eastAsia="en-GB" w:bidi="he-IL"/>
        </w:rPr>
        <w:t>divine</w:t>
      </w:r>
      <w:r w:rsidRPr="00CC1D81">
        <w:rPr>
          <w:rFonts w:ascii="Gentium" w:hAnsi="Gentium" w:cs="Gentium"/>
          <w:sz w:val="28"/>
          <w:szCs w:val="28"/>
          <w:lang w:val="en-US" w:eastAsia="en-GB" w:bidi="he-IL"/>
        </w:rPr>
        <w:t xml:space="preserve"> catastrophe that Jesus suffered.  </w:t>
      </w:r>
    </w:p>
    <w:p w:rsidR="00E65265" w:rsidRPr="00CC1D81" w:rsidRDefault="00D0223F" w:rsidP="00393163">
      <w:pPr>
        <w:rPr>
          <w:rFonts w:ascii="Gentium" w:hAnsi="Gentium"/>
          <w:sz w:val="28"/>
          <w:szCs w:val="28"/>
        </w:rPr>
      </w:pPr>
      <w:r w:rsidRPr="00CC1D81">
        <w:rPr>
          <w:rFonts w:ascii="Gentium" w:hAnsi="Gentium"/>
          <w:sz w:val="28"/>
          <w:szCs w:val="28"/>
        </w:rPr>
        <w:t xml:space="preserve">So I hope that you have learned from Lamentations that </w:t>
      </w:r>
      <w:r w:rsidRPr="00CC1D81">
        <w:rPr>
          <w:rFonts w:ascii="Gentium" w:hAnsi="Gentium"/>
          <w:b/>
          <w:caps/>
          <w:sz w:val="28"/>
          <w:szCs w:val="28"/>
        </w:rPr>
        <w:t>God is a judging God</w:t>
      </w:r>
      <w:r w:rsidR="00464680" w:rsidRPr="00CC1D81">
        <w:rPr>
          <w:rFonts w:ascii="Gentium" w:hAnsi="Gentium"/>
          <w:sz w:val="28"/>
          <w:szCs w:val="28"/>
        </w:rPr>
        <w:t xml:space="preserve">.  He cannot </w:t>
      </w:r>
      <w:r w:rsidR="00F30DC7">
        <w:rPr>
          <w:rFonts w:ascii="Gentium" w:hAnsi="Gentium"/>
          <w:sz w:val="28"/>
          <w:szCs w:val="28"/>
        </w:rPr>
        <w:t>ignore</w:t>
      </w:r>
      <w:r w:rsidR="00464680" w:rsidRPr="00CC1D81">
        <w:rPr>
          <w:rFonts w:ascii="Gentium" w:hAnsi="Gentium"/>
          <w:sz w:val="28"/>
          <w:szCs w:val="28"/>
        </w:rPr>
        <w:t xml:space="preserve"> sin.  And He will</w:t>
      </w:r>
      <w:r w:rsidRPr="00CC1D81">
        <w:rPr>
          <w:rFonts w:ascii="Gentium" w:hAnsi="Gentium"/>
          <w:sz w:val="28"/>
          <w:szCs w:val="28"/>
        </w:rPr>
        <w:t xml:space="preserve"> condemn unrepentant sinners to </w:t>
      </w:r>
      <w:r w:rsidR="00464680" w:rsidRPr="00CC1D81">
        <w:rPr>
          <w:rFonts w:ascii="Gentium" w:hAnsi="Gentium"/>
          <w:sz w:val="28"/>
          <w:szCs w:val="28"/>
        </w:rPr>
        <w:t xml:space="preserve">the fire and loneliness and misery of eternal suffering in </w:t>
      </w:r>
      <w:r w:rsidRPr="00CC1D81">
        <w:rPr>
          <w:rFonts w:ascii="Gentium" w:hAnsi="Gentium"/>
          <w:sz w:val="28"/>
          <w:szCs w:val="28"/>
        </w:rPr>
        <w:t>hell.</w:t>
      </w:r>
      <w:r w:rsidR="00DC378F" w:rsidRPr="00CC1D81">
        <w:rPr>
          <w:rFonts w:ascii="Gentium" w:hAnsi="Gentium"/>
          <w:sz w:val="28"/>
          <w:szCs w:val="28"/>
        </w:rPr>
        <w:t xml:space="preserve">  But </w:t>
      </w:r>
      <w:r w:rsidR="00F30DC7">
        <w:rPr>
          <w:rFonts w:ascii="Gentium" w:hAnsi="Gentium"/>
          <w:sz w:val="28"/>
          <w:szCs w:val="28"/>
        </w:rPr>
        <w:t xml:space="preserve">He </w:t>
      </w:r>
      <w:r w:rsidR="00C725AD" w:rsidRPr="00CC1D81">
        <w:rPr>
          <w:rFonts w:ascii="Gentium" w:hAnsi="Gentium"/>
          <w:sz w:val="28"/>
          <w:szCs w:val="28"/>
        </w:rPr>
        <w:t xml:space="preserve">is also a </w:t>
      </w:r>
      <w:r w:rsidR="00F30DC7">
        <w:rPr>
          <w:rFonts w:ascii="Gentium" w:hAnsi="Gentium"/>
          <w:sz w:val="28"/>
          <w:szCs w:val="28"/>
        </w:rPr>
        <w:t>merciful</w:t>
      </w:r>
      <w:r w:rsidR="00C725AD" w:rsidRPr="00CC1D81">
        <w:rPr>
          <w:rFonts w:ascii="Gentium" w:hAnsi="Gentium"/>
          <w:sz w:val="28"/>
          <w:szCs w:val="28"/>
        </w:rPr>
        <w:t xml:space="preserve"> God!  A gracious God!  A </w:t>
      </w:r>
      <w:r w:rsidR="00F30DC7">
        <w:rPr>
          <w:rFonts w:ascii="Gentium" w:hAnsi="Gentium"/>
          <w:sz w:val="28"/>
          <w:szCs w:val="28"/>
        </w:rPr>
        <w:t>loving</w:t>
      </w:r>
      <w:r w:rsidR="00C725AD" w:rsidRPr="00CC1D81">
        <w:rPr>
          <w:rFonts w:ascii="Gentium" w:hAnsi="Gentium"/>
          <w:sz w:val="28"/>
          <w:szCs w:val="28"/>
        </w:rPr>
        <w:t xml:space="preserve"> God!  </w:t>
      </w:r>
      <w:r w:rsidR="00CC5095">
        <w:rPr>
          <w:rFonts w:ascii="Gentium" w:hAnsi="Gentium"/>
          <w:sz w:val="28"/>
          <w:szCs w:val="28"/>
        </w:rPr>
        <w:t>“</w:t>
      </w:r>
      <w:r w:rsidR="004977C5" w:rsidRPr="00CC5095">
        <w:rPr>
          <w:rFonts w:ascii="Gentium" w:hAnsi="Gentium"/>
          <w:i/>
          <w:sz w:val="28"/>
          <w:szCs w:val="28"/>
        </w:rPr>
        <w:t xml:space="preserve">For God </w:t>
      </w:r>
      <w:r w:rsidR="00DC378F" w:rsidRPr="00CC5095">
        <w:rPr>
          <w:rFonts w:ascii="Gentium" w:hAnsi="Gentium"/>
          <w:i/>
          <w:sz w:val="28"/>
          <w:szCs w:val="28"/>
        </w:rPr>
        <w:t>so loved the world that He gave His only Son, Jesus, that whoever believes in Him should not perish but have eternal life</w:t>
      </w:r>
      <w:r w:rsidR="00DC378F" w:rsidRPr="00CC1D81">
        <w:rPr>
          <w:rFonts w:ascii="Gentium" w:hAnsi="Gentium"/>
          <w:sz w:val="28"/>
          <w:szCs w:val="28"/>
        </w:rPr>
        <w:t>.</w:t>
      </w:r>
      <w:r w:rsidR="00CC5095">
        <w:rPr>
          <w:rFonts w:ascii="Gentium" w:hAnsi="Gentium"/>
          <w:sz w:val="28"/>
          <w:szCs w:val="28"/>
        </w:rPr>
        <w:t>”</w:t>
      </w:r>
      <w:r w:rsidR="00DC378F" w:rsidRPr="00CC1D81">
        <w:rPr>
          <w:rFonts w:ascii="Gentium" w:hAnsi="Gentium"/>
          <w:sz w:val="28"/>
          <w:szCs w:val="28"/>
        </w:rPr>
        <w:t xml:space="preserve">  </w:t>
      </w:r>
      <w:r w:rsidR="00F30DC7">
        <w:rPr>
          <w:rFonts w:ascii="Gentium" w:hAnsi="Gentium"/>
          <w:sz w:val="28"/>
          <w:szCs w:val="28"/>
        </w:rPr>
        <w:t xml:space="preserve"> </w:t>
      </w:r>
      <w:r w:rsidR="00DC378F" w:rsidRPr="00CC1D81">
        <w:rPr>
          <w:rFonts w:ascii="Gentium" w:hAnsi="Gentium"/>
          <w:sz w:val="28"/>
          <w:szCs w:val="28"/>
        </w:rPr>
        <w:t xml:space="preserve">So the </w:t>
      </w:r>
      <w:r w:rsidR="00DC378F" w:rsidRPr="00CC1D81">
        <w:rPr>
          <w:rFonts w:ascii="Gentium" w:hAnsi="Gentium"/>
          <w:b/>
          <w:caps/>
          <w:sz w:val="28"/>
          <w:szCs w:val="28"/>
        </w:rPr>
        <w:t>last word of Lamentations</w:t>
      </w:r>
      <w:r w:rsidR="007041DA" w:rsidRPr="00CC1D81">
        <w:rPr>
          <w:rFonts w:ascii="Gentium" w:hAnsi="Gentium"/>
          <w:sz w:val="28"/>
          <w:szCs w:val="28"/>
        </w:rPr>
        <w:t>; the place where we must end</w:t>
      </w:r>
      <w:r w:rsidR="00DC378F" w:rsidRPr="00CC1D81">
        <w:rPr>
          <w:rFonts w:ascii="Gentium" w:hAnsi="Gentium"/>
          <w:sz w:val="28"/>
          <w:szCs w:val="28"/>
        </w:rPr>
        <w:t xml:space="preserve"> is that God’s grace in Jesus Christ is really, really powerful</w:t>
      </w:r>
      <w:r w:rsidR="0038107D" w:rsidRPr="00CC1D81">
        <w:rPr>
          <w:rFonts w:ascii="Gentium" w:hAnsi="Gentium"/>
          <w:sz w:val="28"/>
          <w:szCs w:val="28"/>
        </w:rPr>
        <w:t>!!!</w:t>
      </w:r>
      <w:r w:rsidR="00DC378F" w:rsidRPr="00CC1D81">
        <w:rPr>
          <w:rFonts w:ascii="Gentium" w:hAnsi="Gentium"/>
          <w:sz w:val="28"/>
          <w:szCs w:val="28"/>
        </w:rPr>
        <w:t xml:space="preserve">  Amen.   </w:t>
      </w:r>
      <w:r w:rsidRPr="00CC1D81">
        <w:rPr>
          <w:rFonts w:ascii="Gentium" w:hAnsi="Gentium"/>
          <w:sz w:val="28"/>
          <w:szCs w:val="28"/>
        </w:rPr>
        <w:t xml:space="preserve">  </w:t>
      </w:r>
    </w:p>
    <w:sectPr w:rsidR="00E65265" w:rsidRPr="00CC1D81"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20" w:rsidRDefault="00860320">
      <w:r>
        <w:separator/>
      </w:r>
    </w:p>
  </w:endnote>
  <w:endnote w:type="continuationSeparator" w:id="0">
    <w:p w:rsidR="00860320" w:rsidRDefault="00860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C95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C95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C95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20" w:rsidRDefault="00860320">
      <w:r>
        <w:separator/>
      </w:r>
    </w:p>
  </w:footnote>
  <w:footnote w:type="continuationSeparator" w:id="0">
    <w:p w:rsidR="00860320" w:rsidRDefault="00860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2134FD" w:rsidP="00692406">
    <w:pPr>
      <w:pStyle w:val="Header"/>
      <w:framePr w:wrap="around" w:vAnchor="text" w:hAnchor="margin" w:xAlign="right" w:y="1"/>
      <w:rPr>
        <w:rStyle w:val="PageNumber"/>
      </w:rPr>
    </w:pPr>
    <w:r>
      <w:rPr>
        <w:rStyle w:val="PageNumber"/>
      </w:rPr>
      <w:fldChar w:fldCharType="begin"/>
    </w:r>
    <w:r w:rsidR="00C958E6">
      <w:rPr>
        <w:rStyle w:val="PageNumber"/>
      </w:rPr>
      <w:instrText xml:space="preserve">PAGE  </w:instrText>
    </w:r>
    <w:r>
      <w:rPr>
        <w:rStyle w:val="PageNumber"/>
      </w:rPr>
      <w:fldChar w:fldCharType="end"/>
    </w:r>
  </w:p>
  <w:p w:rsidR="00C958E6" w:rsidRDefault="00C958E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2134FD" w:rsidP="00692406">
    <w:pPr>
      <w:pStyle w:val="Header"/>
      <w:framePr w:wrap="around" w:vAnchor="text" w:hAnchor="margin" w:xAlign="right" w:y="1"/>
      <w:rPr>
        <w:rStyle w:val="PageNumber"/>
      </w:rPr>
    </w:pPr>
    <w:r>
      <w:rPr>
        <w:rStyle w:val="PageNumber"/>
      </w:rPr>
      <w:fldChar w:fldCharType="begin"/>
    </w:r>
    <w:r w:rsidR="00C958E6">
      <w:rPr>
        <w:rStyle w:val="PageNumber"/>
      </w:rPr>
      <w:instrText xml:space="preserve">PAGE  </w:instrText>
    </w:r>
    <w:r>
      <w:rPr>
        <w:rStyle w:val="PageNumber"/>
      </w:rPr>
      <w:fldChar w:fldCharType="separate"/>
    </w:r>
    <w:r w:rsidR="00E33D8A">
      <w:rPr>
        <w:rStyle w:val="PageNumber"/>
        <w:noProof/>
      </w:rPr>
      <w:t>6</w:t>
    </w:r>
    <w:r>
      <w:rPr>
        <w:rStyle w:val="PageNumber"/>
      </w:rPr>
      <w:fldChar w:fldCharType="end"/>
    </w:r>
  </w:p>
  <w:p w:rsidR="00C958E6" w:rsidRPr="00A652F5" w:rsidRDefault="00C958E6" w:rsidP="0049307B">
    <w:pPr>
      <w:pStyle w:val="Header"/>
      <w:pBdr>
        <w:bottom w:val="single" w:sz="4" w:space="2" w:color="auto"/>
      </w:pBdr>
      <w:ind w:right="360"/>
      <w:jc w:val="center"/>
      <w:rPr>
        <w:color w:val="999999"/>
        <w:sz w:val="20"/>
        <w:szCs w:val="20"/>
      </w:rPr>
    </w:pPr>
    <w:r>
      <w:rPr>
        <w:color w:val="999999"/>
        <w:sz w:val="20"/>
        <w:szCs w:val="20"/>
      </w:rPr>
      <w:t xml:space="preserve">“Without Rhyme or Reason?”      Text – Lamentations 5       NT </w:t>
    </w:r>
    <w:smartTag w:uri="urn:schemas-microsoft-com:office:smarttags" w:element="City">
      <w:smartTag w:uri="urn:schemas-microsoft-com:office:smarttags" w:element="place">
        <w:r>
          <w:rPr>
            <w:color w:val="999999"/>
            <w:sz w:val="20"/>
            <w:szCs w:val="20"/>
          </w:rPr>
          <w:t>Reading</w:t>
        </w:r>
      </w:smartTag>
    </w:smartTag>
    <w:r>
      <w:rPr>
        <w:color w:val="999999"/>
        <w:sz w:val="20"/>
        <w:szCs w:val="20"/>
      </w:rPr>
      <w:t xml:space="preserve"> – Philippians 3:8-4:7</w:t>
    </w:r>
  </w:p>
  <w:p w:rsidR="00C958E6" w:rsidRPr="00893E9E" w:rsidRDefault="00C958E6"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E6" w:rsidRDefault="00C95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6C83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F570B"/>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6D25A9"/>
    <w:multiLevelType w:val="hybridMultilevel"/>
    <w:tmpl w:val="E1E813BE"/>
    <w:lvl w:ilvl="0" w:tplc="AD960530">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663E74"/>
    <w:multiLevelType w:val="multilevel"/>
    <w:tmpl w:val="4A74D7D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4F2"/>
    <w:rsid w:val="00002C65"/>
    <w:rsid w:val="00004038"/>
    <w:rsid w:val="000059B5"/>
    <w:rsid w:val="000207D5"/>
    <w:rsid w:val="000304A7"/>
    <w:rsid w:val="00034E93"/>
    <w:rsid w:val="000434F4"/>
    <w:rsid w:val="000438A6"/>
    <w:rsid w:val="000471F0"/>
    <w:rsid w:val="0005130D"/>
    <w:rsid w:val="000518B4"/>
    <w:rsid w:val="00083F5D"/>
    <w:rsid w:val="00094262"/>
    <w:rsid w:val="00094924"/>
    <w:rsid w:val="00095A48"/>
    <w:rsid w:val="00097711"/>
    <w:rsid w:val="000A12DD"/>
    <w:rsid w:val="000A1D07"/>
    <w:rsid w:val="000B2F67"/>
    <w:rsid w:val="000C4A2F"/>
    <w:rsid w:val="000D0AAE"/>
    <w:rsid w:val="000D21FA"/>
    <w:rsid w:val="001006AB"/>
    <w:rsid w:val="0010135A"/>
    <w:rsid w:val="0011561C"/>
    <w:rsid w:val="00120C3A"/>
    <w:rsid w:val="00122A31"/>
    <w:rsid w:val="00126D45"/>
    <w:rsid w:val="00130B5B"/>
    <w:rsid w:val="00131522"/>
    <w:rsid w:val="0013686A"/>
    <w:rsid w:val="00166C43"/>
    <w:rsid w:val="0018491E"/>
    <w:rsid w:val="00186237"/>
    <w:rsid w:val="001A0A00"/>
    <w:rsid w:val="001A5917"/>
    <w:rsid w:val="001A7B51"/>
    <w:rsid w:val="001B430D"/>
    <w:rsid w:val="001B630F"/>
    <w:rsid w:val="001B7041"/>
    <w:rsid w:val="001C47C9"/>
    <w:rsid w:val="001D1AB5"/>
    <w:rsid w:val="001D35AD"/>
    <w:rsid w:val="001D4A6B"/>
    <w:rsid w:val="001D6435"/>
    <w:rsid w:val="001D6C6D"/>
    <w:rsid w:val="001E265C"/>
    <w:rsid w:val="001E4BB3"/>
    <w:rsid w:val="001F1462"/>
    <w:rsid w:val="00203D4D"/>
    <w:rsid w:val="002134FD"/>
    <w:rsid w:val="0021437B"/>
    <w:rsid w:val="00224C5C"/>
    <w:rsid w:val="002254F2"/>
    <w:rsid w:val="002271B8"/>
    <w:rsid w:val="00232795"/>
    <w:rsid w:val="00246EA7"/>
    <w:rsid w:val="00247EB0"/>
    <w:rsid w:val="0025221F"/>
    <w:rsid w:val="0025475D"/>
    <w:rsid w:val="0026020D"/>
    <w:rsid w:val="00263183"/>
    <w:rsid w:val="0026523A"/>
    <w:rsid w:val="00265718"/>
    <w:rsid w:val="00275851"/>
    <w:rsid w:val="002759E0"/>
    <w:rsid w:val="002813B7"/>
    <w:rsid w:val="002A0E8F"/>
    <w:rsid w:val="002B0CC1"/>
    <w:rsid w:val="002B5E4E"/>
    <w:rsid w:val="002C15F2"/>
    <w:rsid w:val="002C6FC4"/>
    <w:rsid w:val="002E0E79"/>
    <w:rsid w:val="002E7181"/>
    <w:rsid w:val="0030390D"/>
    <w:rsid w:val="003040FE"/>
    <w:rsid w:val="00311090"/>
    <w:rsid w:val="00312A12"/>
    <w:rsid w:val="00315B56"/>
    <w:rsid w:val="00350370"/>
    <w:rsid w:val="003525CB"/>
    <w:rsid w:val="0035529D"/>
    <w:rsid w:val="00360B70"/>
    <w:rsid w:val="00361967"/>
    <w:rsid w:val="0036673C"/>
    <w:rsid w:val="003713D3"/>
    <w:rsid w:val="00375694"/>
    <w:rsid w:val="00376B2A"/>
    <w:rsid w:val="00377082"/>
    <w:rsid w:val="0037750F"/>
    <w:rsid w:val="0038107D"/>
    <w:rsid w:val="00383B52"/>
    <w:rsid w:val="00384C2D"/>
    <w:rsid w:val="003853FA"/>
    <w:rsid w:val="00393163"/>
    <w:rsid w:val="00394501"/>
    <w:rsid w:val="003A2471"/>
    <w:rsid w:val="003B0B91"/>
    <w:rsid w:val="003B0F02"/>
    <w:rsid w:val="003C1E10"/>
    <w:rsid w:val="003C2D7C"/>
    <w:rsid w:val="003D75D9"/>
    <w:rsid w:val="003E378D"/>
    <w:rsid w:val="003E61E3"/>
    <w:rsid w:val="003E6C68"/>
    <w:rsid w:val="00411C69"/>
    <w:rsid w:val="00412B9E"/>
    <w:rsid w:val="00412C4D"/>
    <w:rsid w:val="00427C4F"/>
    <w:rsid w:val="004412F1"/>
    <w:rsid w:val="00443907"/>
    <w:rsid w:val="004504E4"/>
    <w:rsid w:val="004528B0"/>
    <w:rsid w:val="004529E6"/>
    <w:rsid w:val="00464680"/>
    <w:rsid w:val="004757F1"/>
    <w:rsid w:val="00477211"/>
    <w:rsid w:val="004802BE"/>
    <w:rsid w:val="00490721"/>
    <w:rsid w:val="0049307B"/>
    <w:rsid w:val="00493090"/>
    <w:rsid w:val="004977C5"/>
    <w:rsid w:val="004A068F"/>
    <w:rsid w:val="004A1157"/>
    <w:rsid w:val="004A1899"/>
    <w:rsid w:val="004A26A6"/>
    <w:rsid w:val="004A2E4C"/>
    <w:rsid w:val="004A4646"/>
    <w:rsid w:val="004A53AF"/>
    <w:rsid w:val="004C4EF5"/>
    <w:rsid w:val="004E2DCE"/>
    <w:rsid w:val="004E626D"/>
    <w:rsid w:val="004F1DC5"/>
    <w:rsid w:val="004F2026"/>
    <w:rsid w:val="005010B6"/>
    <w:rsid w:val="005131CE"/>
    <w:rsid w:val="00516A52"/>
    <w:rsid w:val="00532199"/>
    <w:rsid w:val="00537DA3"/>
    <w:rsid w:val="00543349"/>
    <w:rsid w:val="00557C0B"/>
    <w:rsid w:val="0056193F"/>
    <w:rsid w:val="00573712"/>
    <w:rsid w:val="00573BEA"/>
    <w:rsid w:val="005A41F2"/>
    <w:rsid w:val="005A7586"/>
    <w:rsid w:val="005A7870"/>
    <w:rsid w:val="005C196A"/>
    <w:rsid w:val="005C2A26"/>
    <w:rsid w:val="005C74C7"/>
    <w:rsid w:val="005D6477"/>
    <w:rsid w:val="005E0404"/>
    <w:rsid w:val="005F0B44"/>
    <w:rsid w:val="005F5ED6"/>
    <w:rsid w:val="00611105"/>
    <w:rsid w:val="00622110"/>
    <w:rsid w:val="0062749A"/>
    <w:rsid w:val="006354C3"/>
    <w:rsid w:val="006433EA"/>
    <w:rsid w:val="00660685"/>
    <w:rsid w:val="0066283F"/>
    <w:rsid w:val="00663AE9"/>
    <w:rsid w:val="00666F98"/>
    <w:rsid w:val="00670A60"/>
    <w:rsid w:val="00675696"/>
    <w:rsid w:val="0067646F"/>
    <w:rsid w:val="00677221"/>
    <w:rsid w:val="00681B5D"/>
    <w:rsid w:val="0068481F"/>
    <w:rsid w:val="00685B3E"/>
    <w:rsid w:val="00685F96"/>
    <w:rsid w:val="00687812"/>
    <w:rsid w:val="00692406"/>
    <w:rsid w:val="00692856"/>
    <w:rsid w:val="006B12F5"/>
    <w:rsid w:val="006B192E"/>
    <w:rsid w:val="006B7496"/>
    <w:rsid w:val="006C02D4"/>
    <w:rsid w:val="006C6C34"/>
    <w:rsid w:val="006D3CFE"/>
    <w:rsid w:val="006D7DE7"/>
    <w:rsid w:val="006E74D2"/>
    <w:rsid w:val="006F3126"/>
    <w:rsid w:val="006F3198"/>
    <w:rsid w:val="007041DA"/>
    <w:rsid w:val="00710575"/>
    <w:rsid w:val="00735C94"/>
    <w:rsid w:val="00735FFB"/>
    <w:rsid w:val="00744ECF"/>
    <w:rsid w:val="00746642"/>
    <w:rsid w:val="00750BE3"/>
    <w:rsid w:val="00753E5A"/>
    <w:rsid w:val="00757574"/>
    <w:rsid w:val="00772C5B"/>
    <w:rsid w:val="007840F7"/>
    <w:rsid w:val="00786697"/>
    <w:rsid w:val="007A05B4"/>
    <w:rsid w:val="007A0998"/>
    <w:rsid w:val="007B5A02"/>
    <w:rsid w:val="007C1C44"/>
    <w:rsid w:val="007E1883"/>
    <w:rsid w:val="007E55A1"/>
    <w:rsid w:val="007F07B5"/>
    <w:rsid w:val="007F12B5"/>
    <w:rsid w:val="00801870"/>
    <w:rsid w:val="00802477"/>
    <w:rsid w:val="0080489A"/>
    <w:rsid w:val="008105D6"/>
    <w:rsid w:val="00811E4D"/>
    <w:rsid w:val="0081239F"/>
    <w:rsid w:val="00817C87"/>
    <w:rsid w:val="00817D4F"/>
    <w:rsid w:val="00823047"/>
    <w:rsid w:val="008328D8"/>
    <w:rsid w:val="008412D8"/>
    <w:rsid w:val="00843B92"/>
    <w:rsid w:val="00857B44"/>
    <w:rsid w:val="00860320"/>
    <w:rsid w:val="00861CAA"/>
    <w:rsid w:val="00861DAB"/>
    <w:rsid w:val="00871F61"/>
    <w:rsid w:val="00875C3E"/>
    <w:rsid w:val="00877638"/>
    <w:rsid w:val="00893E9E"/>
    <w:rsid w:val="008A0BEA"/>
    <w:rsid w:val="008A0BEF"/>
    <w:rsid w:val="008A2701"/>
    <w:rsid w:val="008A3D34"/>
    <w:rsid w:val="008A41FD"/>
    <w:rsid w:val="008A6DB8"/>
    <w:rsid w:val="008B616F"/>
    <w:rsid w:val="008C0287"/>
    <w:rsid w:val="008C1932"/>
    <w:rsid w:val="008C6927"/>
    <w:rsid w:val="008D18D6"/>
    <w:rsid w:val="008D22DE"/>
    <w:rsid w:val="008D6C7C"/>
    <w:rsid w:val="008D7BE3"/>
    <w:rsid w:val="008E35B0"/>
    <w:rsid w:val="008E4E1D"/>
    <w:rsid w:val="008F4634"/>
    <w:rsid w:val="00900AFA"/>
    <w:rsid w:val="00901E5A"/>
    <w:rsid w:val="00904401"/>
    <w:rsid w:val="009057CB"/>
    <w:rsid w:val="00912784"/>
    <w:rsid w:val="00913D44"/>
    <w:rsid w:val="0091453A"/>
    <w:rsid w:val="009219B3"/>
    <w:rsid w:val="00925C4A"/>
    <w:rsid w:val="00926F5D"/>
    <w:rsid w:val="009405EB"/>
    <w:rsid w:val="00946A9A"/>
    <w:rsid w:val="009515EA"/>
    <w:rsid w:val="00957EE4"/>
    <w:rsid w:val="00965D0F"/>
    <w:rsid w:val="00971C6B"/>
    <w:rsid w:val="0097362A"/>
    <w:rsid w:val="0097453F"/>
    <w:rsid w:val="00975877"/>
    <w:rsid w:val="00992082"/>
    <w:rsid w:val="009A0DD0"/>
    <w:rsid w:val="009A3C34"/>
    <w:rsid w:val="009B42CB"/>
    <w:rsid w:val="009C6267"/>
    <w:rsid w:val="009D63A4"/>
    <w:rsid w:val="009E10D5"/>
    <w:rsid w:val="009E4D13"/>
    <w:rsid w:val="009F2309"/>
    <w:rsid w:val="009F2C8C"/>
    <w:rsid w:val="009F7BD0"/>
    <w:rsid w:val="00A007CE"/>
    <w:rsid w:val="00A036D8"/>
    <w:rsid w:val="00A07DDE"/>
    <w:rsid w:val="00A1329A"/>
    <w:rsid w:val="00A15120"/>
    <w:rsid w:val="00A16674"/>
    <w:rsid w:val="00A20E92"/>
    <w:rsid w:val="00A2331C"/>
    <w:rsid w:val="00A365B6"/>
    <w:rsid w:val="00A45E05"/>
    <w:rsid w:val="00A52BAA"/>
    <w:rsid w:val="00A60914"/>
    <w:rsid w:val="00A650B4"/>
    <w:rsid w:val="00A652F5"/>
    <w:rsid w:val="00A70B4B"/>
    <w:rsid w:val="00A81CFF"/>
    <w:rsid w:val="00AB0570"/>
    <w:rsid w:val="00AB3350"/>
    <w:rsid w:val="00AB38C4"/>
    <w:rsid w:val="00AB55E2"/>
    <w:rsid w:val="00AC14A8"/>
    <w:rsid w:val="00AC684B"/>
    <w:rsid w:val="00AC7B5F"/>
    <w:rsid w:val="00AE3E1F"/>
    <w:rsid w:val="00AE43A5"/>
    <w:rsid w:val="00AE6BD9"/>
    <w:rsid w:val="00AF7C58"/>
    <w:rsid w:val="00AF7C5B"/>
    <w:rsid w:val="00B11767"/>
    <w:rsid w:val="00B1256E"/>
    <w:rsid w:val="00B20D30"/>
    <w:rsid w:val="00B22408"/>
    <w:rsid w:val="00B3024A"/>
    <w:rsid w:val="00B4786B"/>
    <w:rsid w:val="00B51133"/>
    <w:rsid w:val="00B5627A"/>
    <w:rsid w:val="00B57A33"/>
    <w:rsid w:val="00B77191"/>
    <w:rsid w:val="00B906FF"/>
    <w:rsid w:val="00B917B0"/>
    <w:rsid w:val="00B97E57"/>
    <w:rsid w:val="00BA2135"/>
    <w:rsid w:val="00BA380A"/>
    <w:rsid w:val="00BB07D7"/>
    <w:rsid w:val="00BB5969"/>
    <w:rsid w:val="00BC0842"/>
    <w:rsid w:val="00BC1016"/>
    <w:rsid w:val="00BD0BC8"/>
    <w:rsid w:val="00BF4A3C"/>
    <w:rsid w:val="00C02A20"/>
    <w:rsid w:val="00C02CAD"/>
    <w:rsid w:val="00C04DDF"/>
    <w:rsid w:val="00C17D4A"/>
    <w:rsid w:val="00C23284"/>
    <w:rsid w:val="00C31062"/>
    <w:rsid w:val="00C37616"/>
    <w:rsid w:val="00C40908"/>
    <w:rsid w:val="00C40BBC"/>
    <w:rsid w:val="00C41C19"/>
    <w:rsid w:val="00C5730D"/>
    <w:rsid w:val="00C70DD5"/>
    <w:rsid w:val="00C725AD"/>
    <w:rsid w:val="00C73EDD"/>
    <w:rsid w:val="00C8299C"/>
    <w:rsid w:val="00C925E3"/>
    <w:rsid w:val="00C944FF"/>
    <w:rsid w:val="00C95809"/>
    <w:rsid w:val="00C958E6"/>
    <w:rsid w:val="00C95C03"/>
    <w:rsid w:val="00CA7DE4"/>
    <w:rsid w:val="00CB49CA"/>
    <w:rsid w:val="00CC0977"/>
    <w:rsid w:val="00CC1D81"/>
    <w:rsid w:val="00CC5095"/>
    <w:rsid w:val="00CC5D68"/>
    <w:rsid w:val="00CD2E25"/>
    <w:rsid w:val="00CE18D7"/>
    <w:rsid w:val="00D0223F"/>
    <w:rsid w:val="00D23B1B"/>
    <w:rsid w:val="00D302AA"/>
    <w:rsid w:val="00D439D1"/>
    <w:rsid w:val="00D50BED"/>
    <w:rsid w:val="00D52569"/>
    <w:rsid w:val="00D56E62"/>
    <w:rsid w:val="00D74F5A"/>
    <w:rsid w:val="00D76562"/>
    <w:rsid w:val="00D77060"/>
    <w:rsid w:val="00D77EA0"/>
    <w:rsid w:val="00D82A90"/>
    <w:rsid w:val="00D92FD8"/>
    <w:rsid w:val="00DA2E31"/>
    <w:rsid w:val="00DA50FA"/>
    <w:rsid w:val="00DB29C6"/>
    <w:rsid w:val="00DB3A8B"/>
    <w:rsid w:val="00DB4654"/>
    <w:rsid w:val="00DB6670"/>
    <w:rsid w:val="00DC378F"/>
    <w:rsid w:val="00DC4574"/>
    <w:rsid w:val="00DD676F"/>
    <w:rsid w:val="00DD6EFC"/>
    <w:rsid w:val="00DE255C"/>
    <w:rsid w:val="00DE25FD"/>
    <w:rsid w:val="00DF0122"/>
    <w:rsid w:val="00E02C92"/>
    <w:rsid w:val="00E04C67"/>
    <w:rsid w:val="00E11F4F"/>
    <w:rsid w:val="00E12A3B"/>
    <w:rsid w:val="00E13706"/>
    <w:rsid w:val="00E1411C"/>
    <w:rsid w:val="00E15736"/>
    <w:rsid w:val="00E2155F"/>
    <w:rsid w:val="00E33D8A"/>
    <w:rsid w:val="00E41D0D"/>
    <w:rsid w:val="00E505C7"/>
    <w:rsid w:val="00E51797"/>
    <w:rsid w:val="00E517B8"/>
    <w:rsid w:val="00E54E02"/>
    <w:rsid w:val="00E6018B"/>
    <w:rsid w:val="00E615A1"/>
    <w:rsid w:val="00E6491B"/>
    <w:rsid w:val="00E65265"/>
    <w:rsid w:val="00E65C92"/>
    <w:rsid w:val="00E65EB8"/>
    <w:rsid w:val="00E9022B"/>
    <w:rsid w:val="00E91B01"/>
    <w:rsid w:val="00E97833"/>
    <w:rsid w:val="00EA2CC6"/>
    <w:rsid w:val="00EB3B41"/>
    <w:rsid w:val="00ED09A0"/>
    <w:rsid w:val="00ED2C86"/>
    <w:rsid w:val="00EE349F"/>
    <w:rsid w:val="00EF1F3D"/>
    <w:rsid w:val="00F1781C"/>
    <w:rsid w:val="00F2167E"/>
    <w:rsid w:val="00F21E44"/>
    <w:rsid w:val="00F2749C"/>
    <w:rsid w:val="00F30DC7"/>
    <w:rsid w:val="00F35980"/>
    <w:rsid w:val="00F513BB"/>
    <w:rsid w:val="00F64998"/>
    <w:rsid w:val="00F65907"/>
    <w:rsid w:val="00F76D82"/>
    <w:rsid w:val="00F80986"/>
    <w:rsid w:val="00F8221D"/>
    <w:rsid w:val="00F91A8E"/>
    <w:rsid w:val="00F92521"/>
    <w:rsid w:val="00F93A4A"/>
    <w:rsid w:val="00F955EF"/>
    <w:rsid w:val="00F96BDD"/>
    <w:rsid w:val="00F97DD5"/>
    <w:rsid w:val="00FA174E"/>
    <w:rsid w:val="00FA1B94"/>
    <w:rsid w:val="00FA1C36"/>
    <w:rsid w:val="00FA603B"/>
    <w:rsid w:val="00FA7AE9"/>
    <w:rsid w:val="00FB79BC"/>
    <w:rsid w:val="00FC0AD6"/>
    <w:rsid w:val="00FC2487"/>
    <w:rsid w:val="00FC2914"/>
    <w:rsid w:val="00FD61E2"/>
    <w:rsid w:val="00FE58EB"/>
    <w:rsid w:val="00FF7F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4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B917B0"/>
    <w:pPr>
      <w:spacing w:before="100" w:beforeAutospacing="1" w:after="100" w:afterAutospacing="1"/>
    </w:pPr>
    <w:rPr>
      <w:lang w:val="en-GB" w:eastAsia="en-GB"/>
    </w:rPr>
  </w:style>
  <w:style w:type="character" w:customStyle="1" w:styleId="apple-converted-space">
    <w:name w:val="apple-converted-space"/>
    <w:basedOn w:val="DefaultParagraphFont"/>
    <w:rsid w:val="00B917B0"/>
  </w:style>
  <w:style w:type="character" w:styleId="Hyperlink">
    <w:name w:val="Hyperlink"/>
    <w:basedOn w:val="DefaultParagraphFont"/>
    <w:rsid w:val="00B917B0"/>
    <w:rPr>
      <w:color w:val="0000FF"/>
      <w:u w:val="single"/>
    </w:rPr>
  </w:style>
  <w:style w:type="character" w:styleId="Emphasis">
    <w:name w:val="Emphasis"/>
    <w:basedOn w:val="DefaultParagraphFont"/>
    <w:qFormat/>
    <w:rsid w:val="00B917B0"/>
    <w:rPr>
      <w:i/>
      <w:iCs/>
    </w:rPr>
  </w:style>
  <w:style w:type="paragraph" w:styleId="ListBullet">
    <w:name w:val="List Bullet"/>
    <w:basedOn w:val="Normal"/>
    <w:rsid w:val="00C02A20"/>
    <w:pPr>
      <w:numPr>
        <w:numId w:val="6"/>
      </w:numPr>
      <w:contextualSpacing/>
    </w:pPr>
  </w:style>
  <w:style w:type="paragraph" w:styleId="ListParagraph">
    <w:name w:val="List Paragraph"/>
    <w:basedOn w:val="Normal"/>
    <w:uiPriority w:val="34"/>
    <w:qFormat/>
    <w:rsid w:val="00D50BED"/>
    <w:pPr>
      <w:ind w:left="720"/>
      <w:contextualSpacing/>
    </w:pPr>
  </w:style>
</w:styles>
</file>

<file path=word/webSettings.xml><?xml version="1.0" encoding="utf-8"?>
<w:webSettings xmlns:r="http://schemas.openxmlformats.org/officeDocument/2006/relationships" xmlns:w="http://schemas.openxmlformats.org/wordprocessingml/2006/main">
  <w:divs>
    <w:div w:id="18961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29</cp:revision>
  <cp:lastPrinted>2016-08-20T18:32:00Z</cp:lastPrinted>
  <dcterms:created xsi:type="dcterms:W3CDTF">2020-01-29T18:02:00Z</dcterms:created>
  <dcterms:modified xsi:type="dcterms:W3CDTF">2020-01-31T03:39:00Z</dcterms:modified>
</cp:coreProperties>
</file>